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33" w:rsidRPr="00140541" w:rsidRDefault="00B04633" w:rsidP="00B04633">
      <w:pPr>
        <w:pStyle w:val="20"/>
        <w:spacing w:after="0" w:line="280" w:lineRule="exact"/>
        <w:ind w:right="-1"/>
        <w:jc w:val="center"/>
        <w:rPr>
          <w:b/>
          <w:color w:val="000000" w:themeColor="text1"/>
          <w:sz w:val="30"/>
          <w:szCs w:val="30"/>
        </w:rPr>
      </w:pPr>
      <w:r w:rsidRPr="00140541">
        <w:rPr>
          <w:b/>
          <w:color w:val="000000" w:themeColor="text1"/>
          <w:sz w:val="30"/>
          <w:szCs w:val="30"/>
        </w:rPr>
        <w:t>Информация</w:t>
      </w:r>
    </w:p>
    <w:p w:rsidR="00B04633" w:rsidRPr="00140541" w:rsidRDefault="00B04633" w:rsidP="00B04633">
      <w:pPr>
        <w:pStyle w:val="20"/>
        <w:spacing w:after="0" w:line="280" w:lineRule="exact"/>
        <w:ind w:right="-1"/>
        <w:jc w:val="center"/>
        <w:rPr>
          <w:b/>
          <w:color w:val="000000" w:themeColor="text1"/>
          <w:sz w:val="30"/>
          <w:szCs w:val="30"/>
        </w:rPr>
      </w:pPr>
      <w:r w:rsidRPr="00140541">
        <w:rPr>
          <w:b/>
          <w:color w:val="000000" w:themeColor="text1"/>
          <w:sz w:val="30"/>
          <w:szCs w:val="30"/>
        </w:rPr>
        <w:t xml:space="preserve">об осуществлении общественного </w:t>
      </w:r>
      <w:proofErr w:type="gramStart"/>
      <w:r w:rsidRPr="00140541">
        <w:rPr>
          <w:b/>
          <w:color w:val="000000" w:themeColor="text1"/>
          <w:sz w:val="30"/>
          <w:szCs w:val="30"/>
        </w:rPr>
        <w:t>контроля за</w:t>
      </w:r>
      <w:proofErr w:type="gramEnd"/>
      <w:r w:rsidRPr="00140541">
        <w:rPr>
          <w:b/>
          <w:color w:val="000000" w:themeColor="text1"/>
          <w:sz w:val="30"/>
          <w:szCs w:val="30"/>
        </w:rPr>
        <w:t xml:space="preserve"> соблюдением законод</w:t>
      </w:r>
      <w:r w:rsidR="00D83241">
        <w:rPr>
          <w:b/>
          <w:color w:val="000000" w:themeColor="text1"/>
          <w:sz w:val="30"/>
          <w:szCs w:val="30"/>
        </w:rPr>
        <w:t>ательства об охране труда в 2018</w:t>
      </w:r>
      <w:r w:rsidRPr="00140541">
        <w:rPr>
          <w:b/>
          <w:color w:val="000000" w:themeColor="text1"/>
          <w:sz w:val="30"/>
          <w:szCs w:val="30"/>
        </w:rPr>
        <w:t xml:space="preserve"> году</w:t>
      </w:r>
    </w:p>
    <w:p w:rsidR="00B04633" w:rsidRDefault="00B04633" w:rsidP="00B04633">
      <w:pPr>
        <w:tabs>
          <w:tab w:val="center" w:pos="-426"/>
        </w:tabs>
        <w:ind w:firstLine="709"/>
        <w:jc w:val="both"/>
        <w:rPr>
          <w:sz w:val="30"/>
          <w:szCs w:val="30"/>
        </w:rPr>
      </w:pPr>
    </w:p>
    <w:p w:rsidR="00FF0E91" w:rsidRPr="00BA0A7D" w:rsidRDefault="00FF0E91" w:rsidP="00FF0E91">
      <w:pPr>
        <w:pStyle w:val="a6"/>
        <w:tabs>
          <w:tab w:val="clear" w:pos="4677"/>
          <w:tab w:val="center" w:pos="0"/>
          <w:tab w:val="left" w:pos="34"/>
        </w:tabs>
        <w:ind w:firstLine="709"/>
        <w:jc w:val="both"/>
        <w:rPr>
          <w:sz w:val="30"/>
          <w:szCs w:val="30"/>
        </w:rPr>
      </w:pPr>
      <w:proofErr w:type="gramStart"/>
      <w:r w:rsidRPr="00BA0A7D">
        <w:rPr>
          <w:sz w:val="30"/>
          <w:szCs w:val="30"/>
        </w:rPr>
        <w:t xml:space="preserve">Профсоюзными организациями области, техническими (главными техническими) инспекторами труда (далее – </w:t>
      </w:r>
      <w:r w:rsidRPr="00BA0A7D">
        <w:rPr>
          <w:rFonts w:eastAsia="Calibri"/>
          <w:sz w:val="30"/>
          <w:szCs w:val="30"/>
        </w:rPr>
        <w:t>технические инспекторы труда)</w:t>
      </w:r>
      <w:r w:rsidRPr="00BA0A7D">
        <w:rPr>
          <w:sz w:val="30"/>
          <w:szCs w:val="30"/>
        </w:rPr>
        <w:t>,</w:t>
      </w:r>
      <w:r w:rsidRPr="00BA0A7D">
        <w:rPr>
          <w:b/>
          <w:bCs/>
          <w:sz w:val="30"/>
          <w:szCs w:val="30"/>
        </w:rPr>
        <w:t xml:space="preserve"> </w:t>
      </w:r>
      <w:r w:rsidRPr="00BA0A7D">
        <w:rPr>
          <w:bCs/>
          <w:sz w:val="30"/>
          <w:szCs w:val="30"/>
        </w:rPr>
        <w:t>общественными комиссиями и общественными инспекторами по охране труда проводи</w:t>
      </w:r>
      <w:r w:rsidR="002372FD">
        <w:rPr>
          <w:bCs/>
          <w:sz w:val="30"/>
          <w:szCs w:val="30"/>
        </w:rPr>
        <w:t>тся</w:t>
      </w:r>
      <w:r w:rsidRPr="00BA0A7D">
        <w:rPr>
          <w:bCs/>
          <w:sz w:val="30"/>
          <w:szCs w:val="30"/>
        </w:rPr>
        <w:t xml:space="preserve"> работа по </w:t>
      </w:r>
      <w:r w:rsidRPr="00BA0A7D">
        <w:rPr>
          <w:sz w:val="30"/>
          <w:szCs w:val="30"/>
        </w:rPr>
        <w:t xml:space="preserve">осуществлению общественного контроля за соблюдением законодательства об охране труда в соответствии с </w:t>
      </w:r>
      <w:r w:rsidR="00A03BD5" w:rsidRPr="00BA0A7D">
        <w:rPr>
          <w:sz w:val="30"/>
          <w:szCs w:val="30"/>
        </w:rPr>
        <w:t>Указом Президента Республики Беларусь от 06.05.2010 № 240 «Об осуществлении общественного контроля профессиональными союзами»</w:t>
      </w:r>
      <w:r w:rsidR="00A03BD5">
        <w:rPr>
          <w:sz w:val="30"/>
          <w:szCs w:val="30"/>
        </w:rPr>
        <w:t>,</w:t>
      </w:r>
      <w:r w:rsidR="00A03BD5" w:rsidRPr="00D056CD">
        <w:rPr>
          <w:sz w:val="30"/>
          <w:szCs w:val="30"/>
        </w:rPr>
        <w:t xml:space="preserve"> </w:t>
      </w:r>
      <w:r w:rsidRPr="00BA0A7D">
        <w:rPr>
          <w:sz w:val="30"/>
          <w:szCs w:val="30"/>
        </w:rPr>
        <w:t>Указом Президента Республики Беларусь от 19.07.2005 № 327 «О дополнительных мерах по защите</w:t>
      </w:r>
      <w:proofErr w:type="gramEnd"/>
      <w:r w:rsidRPr="00BA0A7D">
        <w:rPr>
          <w:sz w:val="30"/>
          <w:szCs w:val="30"/>
        </w:rPr>
        <w:t xml:space="preserve"> трудовых, социально-экономических прав и интересов работников», </w:t>
      </w:r>
      <w:r w:rsidR="00D056CD" w:rsidRPr="003E1333">
        <w:rPr>
          <w:sz w:val="30"/>
          <w:szCs w:val="30"/>
        </w:rPr>
        <w:t>Законом Республики Беларусь «О профессион</w:t>
      </w:r>
      <w:r w:rsidR="00D056CD">
        <w:rPr>
          <w:sz w:val="30"/>
          <w:szCs w:val="30"/>
        </w:rPr>
        <w:t>альных союзах»</w:t>
      </w:r>
      <w:r w:rsidR="00D056CD" w:rsidRPr="003E1333">
        <w:rPr>
          <w:sz w:val="30"/>
          <w:szCs w:val="30"/>
        </w:rPr>
        <w:t xml:space="preserve"> </w:t>
      </w:r>
      <w:r w:rsidRPr="00BA0A7D">
        <w:rPr>
          <w:sz w:val="30"/>
          <w:szCs w:val="30"/>
        </w:rPr>
        <w:t xml:space="preserve"> и</w:t>
      </w:r>
      <w:r w:rsidR="00583970" w:rsidRPr="003E1333">
        <w:rPr>
          <w:sz w:val="30"/>
          <w:szCs w:val="30"/>
        </w:rPr>
        <w:t xml:space="preserve"> другими актами действующего законодательства, а также </w:t>
      </w:r>
      <w:r w:rsidRPr="00BA0A7D">
        <w:rPr>
          <w:sz w:val="30"/>
          <w:szCs w:val="30"/>
        </w:rPr>
        <w:t>постановлением Президиума Совета Федерации профсоюзов Беларуси (далее – ФПБ) от 25.08.2010 №</w:t>
      </w:r>
      <w:r w:rsidR="00577FED">
        <w:rPr>
          <w:sz w:val="30"/>
          <w:szCs w:val="30"/>
        </w:rPr>
        <w:t> </w:t>
      </w:r>
      <w:r w:rsidRPr="00BA0A7D">
        <w:rPr>
          <w:sz w:val="30"/>
          <w:szCs w:val="30"/>
        </w:rPr>
        <w:t>180.</w:t>
      </w:r>
    </w:p>
    <w:p w:rsidR="00AB6AC6" w:rsidRDefault="00FF0E91" w:rsidP="00FF0E91">
      <w:pPr>
        <w:tabs>
          <w:tab w:val="center" w:pos="0"/>
        </w:tabs>
        <w:ind w:firstLine="709"/>
        <w:jc w:val="both"/>
        <w:rPr>
          <w:sz w:val="30"/>
          <w:szCs w:val="30"/>
        </w:rPr>
      </w:pPr>
      <w:r w:rsidRPr="00BA0A7D">
        <w:rPr>
          <w:sz w:val="30"/>
          <w:szCs w:val="30"/>
        </w:rPr>
        <w:t xml:space="preserve">Так, работающими в Гродненской области техническими инспекторами труда профсоюзов в 2018 году посещены 783 организации, в том числе в 96 – проведены проверки и в 687 – мониторинг. По результатам обследований нанимателям выданы 94 представления и 628 рекомендаций на устранение </w:t>
      </w:r>
      <w:r w:rsidR="00433154">
        <w:rPr>
          <w:sz w:val="30"/>
          <w:szCs w:val="30"/>
        </w:rPr>
        <w:t xml:space="preserve">более </w:t>
      </w:r>
      <w:r w:rsidRPr="00BA0A7D">
        <w:rPr>
          <w:sz w:val="30"/>
          <w:szCs w:val="30"/>
        </w:rPr>
        <w:t>6</w:t>
      </w:r>
      <w:r w:rsidR="00433154">
        <w:rPr>
          <w:sz w:val="30"/>
          <w:szCs w:val="30"/>
        </w:rPr>
        <w:t>,</w:t>
      </w:r>
      <w:r w:rsidRPr="00BA0A7D">
        <w:rPr>
          <w:sz w:val="30"/>
          <w:szCs w:val="30"/>
        </w:rPr>
        <w:t>5</w:t>
      </w:r>
      <w:r w:rsidR="00433154">
        <w:rPr>
          <w:sz w:val="30"/>
          <w:szCs w:val="30"/>
        </w:rPr>
        <w:t xml:space="preserve"> тысяч</w:t>
      </w:r>
      <w:r w:rsidRPr="00BA0A7D">
        <w:rPr>
          <w:sz w:val="30"/>
          <w:szCs w:val="30"/>
        </w:rPr>
        <w:t xml:space="preserve"> нарушений требований охраны труда, осуществлялся </w:t>
      </w:r>
      <w:proofErr w:type="gramStart"/>
      <w:r w:rsidRPr="00BA0A7D">
        <w:rPr>
          <w:sz w:val="30"/>
          <w:szCs w:val="30"/>
        </w:rPr>
        <w:t>контроль за</w:t>
      </w:r>
      <w:proofErr w:type="gramEnd"/>
      <w:r w:rsidRPr="00BA0A7D">
        <w:rPr>
          <w:sz w:val="30"/>
          <w:szCs w:val="30"/>
        </w:rPr>
        <w:t xml:space="preserve"> их устранением. </w:t>
      </w:r>
    </w:p>
    <w:p w:rsidR="00AB6AC6" w:rsidRDefault="00AB6AC6" w:rsidP="00AB6AC6">
      <w:pPr>
        <w:tabs>
          <w:tab w:val="center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ходе проведения</w:t>
      </w:r>
      <w:r w:rsidRPr="00BA0A7D">
        <w:rPr>
          <w:sz w:val="30"/>
          <w:szCs w:val="30"/>
        </w:rPr>
        <w:t xml:space="preserve"> профсоюзами проверок и мониторингов соблюдения законодательства об охране труда</w:t>
      </w:r>
      <w:r>
        <w:rPr>
          <w:sz w:val="30"/>
          <w:szCs w:val="30"/>
        </w:rPr>
        <w:t>:</w:t>
      </w:r>
      <w:r w:rsidRPr="00BA0A7D">
        <w:rPr>
          <w:sz w:val="30"/>
          <w:szCs w:val="30"/>
        </w:rPr>
        <w:t xml:space="preserve"> </w:t>
      </w:r>
    </w:p>
    <w:p w:rsidR="00AB6AC6" w:rsidRDefault="00AB6AC6" w:rsidP="00AB6AC6">
      <w:pPr>
        <w:tabs>
          <w:tab w:val="center" w:pos="0"/>
        </w:tabs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р</w:t>
      </w:r>
      <w:r w:rsidRPr="000B0A05">
        <w:rPr>
          <w:sz w:val="30"/>
          <w:szCs w:val="30"/>
        </w:rPr>
        <w:t>уководителям и специалистам</w:t>
      </w:r>
      <w:r>
        <w:rPr>
          <w:sz w:val="30"/>
          <w:szCs w:val="30"/>
        </w:rPr>
        <w:t xml:space="preserve"> предприятий</w:t>
      </w:r>
      <w:r w:rsidRPr="000B0A05">
        <w:rPr>
          <w:sz w:val="30"/>
          <w:szCs w:val="30"/>
        </w:rPr>
        <w:t xml:space="preserve">, председателям первичных </w:t>
      </w:r>
      <w:r w:rsidRPr="000B0A05">
        <w:rPr>
          <w:rFonts w:eastAsia="Calibri"/>
          <w:sz w:val="30"/>
          <w:szCs w:val="30"/>
          <w:lang w:eastAsia="en-US"/>
        </w:rPr>
        <w:t>профсоюзных организаций и общественным инспекторам по охране труда</w:t>
      </w:r>
      <w:r w:rsidRPr="000B0A05">
        <w:rPr>
          <w:sz w:val="30"/>
          <w:szCs w:val="30"/>
        </w:rPr>
        <w:t xml:space="preserve"> </w:t>
      </w:r>
      <w:r w:rsidRPr="000B0A05">
        <w:rPr>
          <w:color w:val="000000" w:themeColor="text1"/>
          <w:sz w:val="30"/>
          <w:szCs w:val="30"/>
        </w:rPr>
        <w:t>оказыва</w:t>
      </w:r>
      <w:r>
        <w:rPr>
          <w:color w:val="000000" w:themeColor="text1"/>
          <w:sz w:val="30"/>
          <w:szCs w:val="30"/>
        </w:rPr>
        <w:t>ется</w:t>
      </w:r>
      <w:r w:rsidRPr="000B0A05">
        <w:rPr>
          <w:color w:val="000000" w:themeColor="text1"/>
          <w:sz w:val="30"/>
          <w:szCs w:val="30"/>
        </w:rPr>
        <w:t xml:space="preserve"> консультативная и </w:t>
      </w:r>
      <w:r>
        <w:rPr>
          <w:color w:val="000000" w:themeColor="text1"/>
          <w:sz w:val="30"/>
          <w:szCs w:val="30"/>
        </w:rPr>
        <w:t xml:space="preserve">методическая помощь; </w:t>
      </w:r>
    </w:p>
    <w:p w:rsidR="00AB6AC6" w:rsidRDefault="00AB6AC6" w:rsidP="00AB6AC6">
      <w:pPr>
        <w:tabs>
          <w:tab w:val="center" w:pos="0"/>
        </w:tabs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>
        <w:rPr>
          <w:color w:val="000000" w:themeColor="text1"/>
          <w:sz w:val="30"/>
          <w:szCs w:val="30"/>
        </w:rPr>
        <w:t>о</w:t>
      </w:r>
      <w:r w:rsidRPr="00BA0A7D">
        <w:rPr>
          <w:sz w:val="30"/>
          <w:szCs w:val="30"/>
        </w:rPr>
        <w:t>собое внимание уделя</w:t>
      </w:r>
      <w:r>
        <w:rPr>
          <w:sz w:val="30"/>
          <w:szCs w:val="30"/>
        </w:rPr>
        <w:t>ется</w:t>
      </w:r>
      <w:r w:rsidRPr="00BA0A7D">
        <w:rPr>
          <w:sz w:val="30"/>
          <w:szCs w:val="30"/>
        </w:rPr>
        <w:t xml:space="preserve"> </w:t>
      </w:r>
      <w:r w:rsidRPr="00BA0A7D">
        <w:rPr>
          <w:color w:val="000000" w:themeColor="text1"/>
          <w:sz w:val="30"/>
          <w:szCs w:val="30"/>
        </w:rPr>
        <w:t>состояни</w:t>
      </w:r>
      <w:r>
        <w:rPr>
          <w:color w:val="000000" w:themeColor="text1"/>
          <w:sz w:val="30"/>
          <w:szCs w:val="30"/>
        </w:rPr>
        <w:t>ю</w:t>
      </w:r>
      <w:r w:rsidRPr="00BA0A7D">
        <w:rPr>
          <w:color w:val="000000" w:themeColor="text1"/>
          <w:sz w:val="30"/>
          <w:szCs w:val="30"/>
        </w:rPr>
        <w:t xml:space="preserve"> охраны труда</w:t>
      </w:r>
      <w:r>
        <w:rPr>
          <w:color w:val="000000" w:themeColor="text1"/>
          <w:sz w:val="30"/>
          <w:szCs w:val="30"/>
        </w:rPr>
        <w:t xml:space="preserve"> на рабочих местах, существующим</w:t>
      </w:r>
      <w:r w:rsidRPr="00BA0A7D">
        <w:rPr>
          <w:color w:val="000000" w:themeColor="text1"/>
          <w:sz w:val="30"/>
          <w:szCs w:val="30"/>
        </w:rPr>
        <w:t xml:space="preserve"> риска</w:t>
      </w:r>
      <w:r>
        <w:rPr>
          <w:color w:val="000000" w:themeColor="text1"/>
          <w:sz w:val="30"/>
          <w:szCs w:val="30"/>
        </w:rPr>
        <w:t>м</w:t>
      </w:r>
      <w:r w:rsidRPr="00BA0A7D">
        <w:rPr>
          <w:color w:val="000000" w:themeColor="text1"/>
          <w:sz w:val="30"/>
          <w:szCs w:val="30"/>
        </w:rPr>
        <w:t xml:space="preserve"> повреждения здоровья</w:t>
      </w:r>
      <w:r w:rsidRPr="003C19C4">
        <w:rPr>
          <w:sz w:val="30"/>
          <w:szCs w:val="30"/>
        </w:rPr>
        <w:t xml:space="preserve"> </w:t>
      </w:r>
      <w:r w:rsidRPr="00BA0A7D">
        <w:rPr>
          <w:sz w:val="30"/>
          <w:szCs w:val="30"/>
        </w:rPr>
        <w:t>работающих</w:t>
      </w:r>
      <w:r>
        <w:rPr>
          <w:color w:val="000000" w:themeColor="text1"/>
          <w:sz w:val="30"/>
          <w:szCs w:val="30"/>
        </w:rPr>
        <w:t>,</w:t>
      </w:r>
      <w:r w:rsidRPr="00BA0A7D">
        <w:rPr>
          <w:color w:val="000000" w:themeColor="text1"/>
          <w:sz w:val="30"/>
          <w:szCs w:val="30"/>
        </w:rPr>
        <w:t xml:space="preserve"> </w:t>
      </w:r>
      <w:r w:rsidRPr="00BA0A7D">
        <w:rPr>
          <w:sz w:val="30"/>
          <w:szCs w:val="30"/>
        </w:rPr>
        <w:t xml:space="preserve">обеспечению </w:t>
      </w:r>
      <w:r>
        <w:rPr>
          <w:sz w:val="30"/>
          <w:szCs w:val="30"/>
        </w:rPr>
        <w:t>их специальной одеждой</w:t>
      </w:r>
      <w:r w:rsidRPr="00BA0A7D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BA0A7D">
        <w:rPr>
          <w:sz w:val="30"/>
          <w:szCs w:val="30"/>
        </w:rPr>
        <w:t>обувью и другими средствами индивидуальной защиты</w:t>
      </w:r>
      <w:r>
        <w:rPr>
          <w:color w:val="000000" w:themeColor="text1"/>
          <w:sz w:val="30"/>
          <w:szCs w:val="30"/>
        </w:rPr>
        <w:t>,</w:t>
      </w:r>
      <w:r w:rsidRPr="00BA0A7D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проведению</w:t>
      </w:r>
      <w:r w:rsidRPr="003E1333">
        <w:rPr>
          <w:color w:val="000000"/>
          <w:sz w:val="30"/>
          <w:szCs w:val="30"/>
        </w:rPr>
        <w:t xml:space="preserve"> периодического контроля за состояни</w:t>
      </w:r>
      <w:r>
        <w:rPr>
          <w:color w:val="000000"/>
          <w:sz w:val="30"/>
          <w:szCs w:val="30"/>
        </w:rPr>
        <w:t>ем охраны труда и участию</w:t>
      </w:r>
      <w:r w:rsidRPr="003E1333">
        <w:rPr>
          <w:color w:val="000000"/>
          <w:sz w:val="30"/>
          <w:szCs w:val="30"/>
        </w:rPr>
        <w:t xml:space="preserve"> в нем общественных инспекторов по охране труда</w:t>
      </w:r>
      <w:r>
        <w:rPr>
          <w:color w:val="000000"/>
          <w:sz w:val="30"/>
          <w:szCs w:val="30"/>
        </w:rPr>
        <w:t>,</w:t>
      </w:r>
      <w:r w:rsidRPr="00BA0A7D">
        <w:rPr>
          <w:sz w:val="30"/>
          <w:szCs w:val="30"/>
        </w:rPr>
        <w:t xml:space="preserve"> созданию на предприятиях надлежащих санитарно-бытовых условий, в том числе для питания работников.</w:t>
      </w:r>
      <w:r w:rsidRPr="0076537C">
        <w:rPr>
          <w:sz w:val="30"/>
          <w:szCs w:val="30"/>
        </w:rPr>
        <w:t xml:space="preserve"> </w:t>
      </w:r>
      <w:proofErr w:type="gramEnd"/>
    </w:p>
    <w:p w:rsidR="00FF0E91" w:rsidRPr="00BA0A7D" w:rsidRDefault="00FF0E91" w:rsidP="00FF0E91">
      <w:pPr>
        <w:tabs>
          <w:tab w:val="center" w:pos="0"/>
        </w:tabs>
        <w:ind w:firstLine="709"/>
        <w:jc w:val="both"/>
        <w:rPr>
          <w:sz w:val="30"/>
          <w:szCs w:val="30"/>
        </w:rPr>
      </w:pPr>
      <w:r w:rsidRPr="00BA0A7D">
        <w:rPr>
          <w:sz w:val="30"/>
          <w:szCs w:val="30"/>
        </w:rPr>
        <w:t>По рекомендациям технических инспекторов труда приостанавливалась эксплуатация 262 единиц неисправного производственного оборудования, машин и механизмов, участков работ, не обеспечивающих безопасные условия труда.</w:t>
      </w:r>
    </w:p>
    <w:p w:rsidR="003A62FB" w:rsidRPr="003E1333" w:rsidRDefault="003A62FB" w:rsidP="003A62F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3E1333">
        <w:rPr>
          <w:sz w:val="30"/>
          <w:szCs w:val="30"/>
        </w:rPr>
        <w:t>Например, в связи с непосредственной угрозой для жизни и здоровья работников, до устранения нарушений</w:t>
      </w:r>
      <w:r w:rsidR="00F65935">
        <w:rPr>
          <w:sz w:val="30"/>
          <w:szCs w:val="30"/>
        </w:rPr>
        <w:t xml:space="preserve"> </w:t>
      </w:r>
      <w:r w:rsidRPr="003E1333">
        <w:rPr>
          <w:sz w:val="30"/>
          <w:szCs w:val="30"/>
        </w:rPr>
        <w:t>приостан</w:t>
      </w:r>
      <w:r>
        <w:rPr>
          <w:sz w:val="30"/>
          <w:szCs w:val="30"/>
        </w:rPr>
        <w:t>авливались</w:t>
      </w:r>
      <w:r w:rsidRPr="003E1333">
        <w:rPr>
          <w:sz w:val="30"/>
          <w:szCs w:val="30"/>
        </w:rPr>
        <w:t xml:space="preserve"> </w:t>
      </w:r>
      <w:r w:rsidRPr="003E1333">
        <w:rPr>
          <w:sz w:val="30"/>
          <w:szCs w:val="30"/>
        </w:rPr>
        <w:lastRenderedPageBreak/>
        <w:t>работы</w:t>
      </w:r>
      <w:r>
        <w:rPr>
          <w:sz w:val="30"/>
          <w:szCs w:val="30"/>
        </w:rPr>
        <w:t xml:space="preserve"> на </w:t>
      </w:r>
      <w:r w:rsidR="00F82F9C">
        <w:rPr>
          <w:sz w:val="30"/>
          <w:szCs w:val="30"/>
        </w:rPr>
        <w:t xml:space="preserve">строительных объектах, на </w:t>
      </w:r>
      <w:r>
        <w:rPr>
          <w:sz w:val="30"/>
          <w:szCs w:val="30"/>
        </w:rPr>
        <w:t xml:space="preserve">высоте, </w:t>
      </w:r>
      <w:r w:rsidR="006204D2">
        <w:rPr>
          <w:sz w:val="30"/>
          <w:szCs w:val="30"/>
        </w:rPr>
        <w:t xml:space="preserve">в том числе </w:t>
      </w:r>
      <w:r w:rsidR="007D3B80">
        <w:rPr>
          <w:sz w:val="30"/>
          <w:szCs w:val="30"/>
        </w:rPr>
        <w:t xml:space="preserve">из-за отсутствия у работников </w:t>
      </w:r>
      <w:r w:rsidR="00B96739">
        <w:rPr>
          <w:sz w:val="30"/>
          <w:szCs w:val="30"/>
        </w:rPr>
        <w:t>средств индивидуальной защиты</w:t>
      </w:r>
      <w:r w:rsidRPr="003E1333">
        <w:rPr>
          <w:sz w:val="30"/>
          <w:szCs w:val="30"/>
        </w:rPr>
        <w:t xml:space="preserve"> и д</w:t>
      </w:r>
      <w:r w:rsidR="00760504">
        <w:rPr>
          <w:sz w:val="30"/>
          <w:szCs w:val="30"/>
        </w:rPr>
        <w:t>р</w:t>
      </w:r>
      <w:r w:rsidRPr="003E1333">
        <w:rPr>
          <w:sz w:val="30"/>
          <w:szCs w:val="30"/>
        </w:rPr>
        <w:t>.</w:t>
      </w:r>
      <w:r w:rsidR="00F65935">
        <w:rPr>
          <w:sz w:val="30"/>
          <w:szCs w:val="30"/>
        </w:rPr>
        <w:t xml:space="preserve"> </w:t>
      </w:r>
      <w:r w:rsidR="00987BBF">
        <w:rPr>
          <w:sz w:val="30"/>
          <w:szCs w:val="30"/>
        </w:rPr>
        <w:t>Также п</w:t>
      </w:r>
      <w:r w:rsidRPr="003E1333">
        <w:rPr>
          <w:sz w:val="30"/>
          <w:szCs w:val="30"/>
        </w:rPr>
        <w:t xml:space="preserve">риостанавливалась </w:t>
      </w:r>
      <w:r w:rsidR="004D197E">
        <w:rPr>
          <w:sz w:val="30"/>
          <w:szCs w:val="30"/>
        </w:rPr>
        <w:t>эксплуатация</w:t>
      </w:r>
      <w:r w:rsidRPr="003E1333">
        <w:rPr>
          <w:sz w:val="30"/>
          <w:szCs w:val="30"/>
        </w:rPr>
        <w:t xml:space="preserve"> </w:t>
      </w:r>
      <w:r w:rsidR="00F65935" w:rsidRPr="003E1333">
        <w:rPr>
          <w:sz w:val="30"/>
          <w:szCs w:val="30"/>
        </w:rPr>
        <w:t xml:space="preserve">не соответствующих требованиям безопасности приставных деревянных лестниц, </w:t>
      </w:r>
      <w:r w:rsidR="004E4472" w:rsidRPr="003E1333">
        <w:rPr>
          <w:sz w:val="30"/>
          <w:szCs w:val="30"/>
        </w:rPr>
        <w:t>станков</w:t>
      </w:r>
      <w:r w:rsidR="004E4472">
        <w:rPr>
          <w:sz w:val="30"/>
          <w:szCs w:val="30"/>
        </w:rPr>
        <w:t>,</w:t>
      </w:r>
      <w:r w:rsidR="004E4472" w:rsidRPr="003E1333">
        <w:rPr>
          <w:sz w:val="30"/>
          <w:szCs w:val="30"/>
        </w:rPr>
        <w:t xml:space="preserve"> </w:t>
      </w:r>
      <w:r w:rsidR="00E60334" w:rsidRPr="003E1333">
        <w:rPr>
          <w:sz w:val="30"/>
          <w:szCs w:val="30"/>
        </w:rPr>
        <w:t>осмотровых канав,</w:t>
      </w:r>
      <w:r w:rsidR="00E60334">
        <w:rPr>
          <w:sz w:val="30"/>
          <w:szCs w:val="30"/>
        </w:rPr>
        <w:t xml:space="preserve"> </w:t>
      </w:r>
      <w:r w:rsidR="00F65935" w:rsidRPr="003E1333">
        <w:rPr>
          <w:rStyle w:val="h-normal"/>
          <w:sz w:val="30"/>
          <w:szCs w:val="30"/>
        </w:rPr>
        <w:t xml:space="preserve">грузовых </w:t>
      </w:r>
      <w:r w:rsidR="00F65935" w:rsidRPr="007C4916">
        <w:rPr>
          <w:rStyle w:val="ab"/>
          <w:i w:val="0"/>
          <w:sz w:val="30"/>
          <w:szCs w:val="30"/>
        </w:rPr>
        <w:t>тележек</w:t>
      </w:r>
      <w:r w:rsidR="00F65935" w:rsidRPr="00441EFA">
        <w:rPr>
          <w:rStyle w:val="ab"/>
          <w:sz w:val="30"/>
          <w:szCs w:val="30"/>
        </w:rPr>
        <w:t>,</w:t>
      </w:r>
      <w:r w:rsidR="00F65935" w:rsidRPr="003E1333">
        <w:rPr>
          <w:sz w:val="30"/>
          <w:szCs w:val="30"/>
        </w:rPr>
        <w:t xml:space="preserve"> электроинструментов</w:t>
      </w:r>
      <w:r w:rsidR="00E60334">
        <w:rPr>
          <w:sz w:val="30"/>
          <w:szCs w:val="30"/>
        </w:rPr>
        <w:t xml:space="preserve"> и самодельных инструментов</w:t>
      </w:r>
      <w:r w:rsidR="00F65935" w:rsidRPr="003E1333">
        <w:rPr>
          <w:sz w:val="30"/>
          <w:szCs w:val="30"/>
        </w:rPr>
        <w:t>,</w:t>
      </w:r>
      <w:r w:rsidR="00F65935">
        <w:rPr>
          <w:sz w:val="30"/>
          <w:szCs w:val="30"/>
        </w:rPr>
        <w:t xml:space="preserve"> </w:t>
      </w:r>
      <w:r w:rsidRPr="003E1333">
        <w:rPr>
          <w:sz w:val="30"/>
          <w:szCs w:val="30"/>
        </w:rPr>
        <w:t xml:space="preserve">грузоподъемных кранов, </w:t>
      </w:r>
      <w:r w:rsidRPr="003E1333">
        <w:rPr>
          <w:rFonts w:eastAsiaTheme="minorHAnsi"/>
          <w:sz w:val="30"/>
          <w:szCs w:val="30"/>
        </w:rPr>
        <w:t>управляемых с пола</w:t>
      </w:r>
      <w:r w:rsidR="00E60334">
        <w:rPr>
          <w:rFonts w:eastAsiaTheme="minorHAnsi"/>
          <w:sz w:val="30"/>
          <w:szCs w:val="30"/>
        </w:rPr>
        <w:t xml:space="preserve"> </w:t>
      </w:r>
      <w:r w:rsidRPr="003E1333">
        <w:rPr>
          <w:sz w:val="30"/>
          <w:szCs w:val="30"/>
        </w:rPr>
        <w:t>и т.д.</w:t>
      </w:r>
      <w:proofErr w:type="gramEnd"/>
    </w:p>
    <w:p w:rsidR="00FF0E91" w:rsidRPr="00BA0A7D" w:rsidRDefault="00E23306" w:rsidP="00BF791C">
      <w:pPr>
        <w:pStyle w:val="a4"/>
        <w:tabs>
          <w:tab w:val="left" w:pos="1276"/>
        </w:tabs>
        <w:spacing w:after="0"/>
        <w:ind w:left="0"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С целью </w:t>
      </w:r>
      <w:r w:rsidRPr="002E5D58">
        <w:rPr>
          <w:sz w:val="30"/>
          <w:szCs w:val="30"/>
        </w:rPr>
        <w:t>повышени</w:t>
      </w:r>
      <w:r>
        <w:rPr>
          <w:sz w:val="30"/>
          <w:szCs w:val="30"/>
        </w:rPr>
        <w:t>я</w:t>
      </w:r>
      <w:r w:rsidRPr="002E5D58">
        <w:rPr>
          <w:sz w:val="30"/>
          <w:szCs w:val="30"/>
        </w:rPr>
        <w:t xml:space="preserve"> </w:t>
      </w:r>
      <w:r w:rsidRPr="002E5D58">
        <w:rPr>
          <w:rFonts w:eastAsia="Calibri"/>
          <w:sz w:val="30"/>
          <w:szCs w:val="30"/>
        </w:rPr>
        <w:t xml:space="preserve">эффективности общественного </w:t>
      </w:r>
      <w:proofErr w:type="gramStart"/>
      <w:r w:rsidRPr="002E5D58">
        <w:rPr>
          <w:rFonts w:eastAsia="Calibri"/>
          <w:sz w:val="30"/>
          <w:szCs w:val="30"/>
        </w:rPr>
        <w:t>контроля за</w:t>
      </w:r>
      <w:proofErr w:type="gramEnd"/>
      <w:r w:rsidRPr="002E5D58">
        <w:rPr>
          <w:rFonts w:eastAsia="Calibri"/>
          <w:sz w:val="30"/>
          <w:szCs w:val="30"/>
        </w:rPr>
        <w:t xml:space="preserve"> соблюдением законодательства об охране труда</w:t>
      </w:r>
      <w:r w:rsidR="00BF791C">
        <w:rPr>
          <w:rStyle w:val="FontStyle20"/>
          <w:sz w:val="30"/>
          <w:szCs w:val="30"/>
        </w:rPr>
        <w:t>,</w:t>
      </w:r>
      <w:r w:rsidR="00BF791C">
        <w:rPr>
          <w:sz w:val="30"/>
          <w:szCs w:val="30"/>
        </w:rPr>
        <w:t xml:space="preserve"> создания</w:t>
      </w:r>
      <w:r w:rsidR="00BF791C" w:rsidRPr="00A64E3A">
        <w:rPr>
          <w:sz w:val="30"/>
          <w:szCs w:val="30"/>
        </w:rPr>
        <w:t xml:space="preserve"> здоровых и безопасных условий труда работающим, предуп</w:t>
      </w:r>
      <w:r w:rsidR="00BF791C">
        <w:rPr>
          <w:sz w:val="30"/>
          <w:szCs w:val="30"/>
        </w:rPr>
        <w:t>реждения</w:t>
      </w:r>
      <w:r w:rsidR="00BF791C" w:rsidRPr="00A64E3A">
        <w:rPr>
          <w:sz w:val="30"/>
          <w:szCs w:val="30"/>
        </w:rPr>
        <w:t xml:space="preserve"> несчастных случаев на производстве и профессиональных заболеваний</w:t>
      </w:r>
      <w:r w:rsidR="00BF791C">
        <w:rPr>
          <w:sz w:val="30"/>
          <w:szCs w:val="30"/>
        </w:rPr>
        <w:t xml:space="preserve"> </w:t>
      </w:r>
      <w:r>
        <w:rPr>
          <w:rStyle w:val="FontStyle20"/>
          <w:sz w:val="30"/>
          <w:szCs w:val="30"/>
        </w:rPr>
        <w:t>п</w:t>
      </w:r>
      <w:r w:rsidR="00DF7E3E">
        <w:rPr>
          <w:sz w:val="30"/>
          <w:szCs w:val="30"/>
        </w:rPr>
        <w:t>родолжаются выезды рейдовых</w:t>
      </w:r>
      <w:r w:rsidR="00FF0E91" w:rsidRPr="00BA0A7D">
        <w:rPr>
          <w:sz w:val="30"/>
          <w:szCs w:val="30"/>
        </w:rPr>
        <w:t xml:space="preserve"> групп</w:t>
      </w:r>
      <w:r w:rsidR="00FF0E91" w:rsidRPr="00BA0A7D">
        <w:rPr>
          <w:color w:val="000000" w:themeColor="text1"/>
          <w:sz w:val="30"/>
          <w:szCs w:val="30"/>
        </w:rPr>
        <w:t xml:space="preserve"> технической инспекции труда ФПБ</w:t>
      </w:r>
      <w:r>
        <w:rPr>
          <w:color w:val="000000" w:themeColor="text1"/>
          <w:sz w:val="30"/>
          <w:szCs w:val="30"/>
        </w:rPr>
        <w:t>.</w:t>
      </w:r>
      <w:r w:rsidR="00FF0E91" w:rsidRPr="00BA0A7D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BA0A7D">
        <w:rPr>
          <w:sz w:val="30"/>
          <w:szCs w:val="30"/>
        </w:rPr>
        <w:t xml:space="preserve"> 2018 году </w:t>
      </w:r>
      <w:r>
        <w:rPr>
          <w:sz w:val="30"/>
          <w:szCs w:val="30"/>
        </w:rPr>
        <w:t xml:space="preserve">они </w:t>
      </w:r>
      <w:r w:rsidR="00FF0E91" w:rsidRPr="00BA0A7D">
        <w:rPr>
          <w:sz w:val="30"/>
          <w:szCs w:val="30"/>
        </w:rPr>
        <w:t xml:space="preserve">в соответствии с утвержденным графиком изучали (в течение 1-2-х дней) ситуацию в </w:t>
      </w:r>
      <w:r w:rsidR="00FF0E91" w:rsidRPr="00BA0A7D">
        <w:rPr>
          <w:color w:val="000000" w:themeColor="text1"/>
          <w:sz w:val="30"/>
          <w:szCs w:val="30"/>
        </w:rPr>
        <w:t xml:space="preserve">231 </w:t>
      </w:r>
      <w:r w:rsidR="00FF0E91" w:rsidRPr="00BA0A7D">
        <w:rPr>
          <w:sz w:val="30"/>
          <w:szCs w:val="30"/>
        </w:rPr>
        <w:t xml:space="preserve">организации </w:t>
      </w:r>
      <w:proofErr w:type="gramStart"/>
      <w:r w:rsidR="00FF0E91" w:rsidRPr="00BA0A7D">
        <w:rPr>
          <w:sz w:val="30"/>
          <w:szCs w:val="30"/>
        </w:rPr>
        <w:t>г</w:t>
      </w:r>
      <w:proofErr w:type="gramEnd"/>
      <w:r w:rsidR="00FF0E91" w:rsidRPr="00BA0A7D">
        <w:rPr>
          <w:sz w:val="30"/>
          <w:szCs w:val="30"/>
        </w:rPr>
        <w:t xml:space="preserve">. Гродно и 17 районов области. </w:t>
      </w:r>
      <w:proofErr w:type="gramStart"/>
      <w:r w:rsidR="00FF0E91" w:rsidRPr="00BA0A7D">
        <w:rPr>
          <w:color w:val="000000" w:themeColor="text1"/>
          <w:sz w:val="30"/>
          <w:szCs w:val="30"/>
        </w:rPr>
        <w:t xml:space="preserve">По результатам мониторингов </w:t>
      </w:r>
      <w:r w:rsidR="00FF0E91" w:rsidRPr="00BA0A7D">
        <w:rPr>
          <w:sz w:val="30"/>
          <w:szCs w:val="30"/>
        </w:rPr>
        <w:t xml:space="preserve">соблюдения законодательства об охране труда, реализации требований </w:t>
      </w:r>
      <w:r w:rsidR="00FF0E91" w:rsidRPr="00BA0A7D">
        <w:rPr>
          <w:color w:val="000000" w:themeColor="text1"/>
          <w:sz w:val="30"/>
          <w:szCs w:val="30"/>
        </w:rPr>
        <w:t xml:space="preserve">Директивы Президента Республики Беларусь от 11.03.2004 № 1 «О мерах по укреплению общественной безопасности и дисциплины» нанимателям выданы 228 рекомендаций на устранение 1903 нарушений требований охраны труда, в том числе членами рейдовых групп приостанавливалась эксплуатация </w:t>
      </w:r>
      <w:r w:rsidR="00FF0E91" w:rsidRPr="00BA0A7D">
        <w:rPr>
          <w:color w:val="000000"/>
          <w:sz w:val="30"/>
          <w:szCs w:val="30"/>
        </w:rPr>
        <w:t>122</w:t>
      </w:r>
      <w:r w:rsidR="00FF0E91" w:rsidRPr="00BA0A7D">
        <w:rPr>
          <w:color w:val="000000" w:themeColor="text1"/>
          <w:sz w:val="30"/>
          <w:szCs w:val="30"/>
        </w:rPr>
        <w:t xml:space="preserve"> единиц неисправного производственного оборудования, машин и механизмов, участков работ,</w:t>
      </w:r>
      <w:r w:rsidR="000826FD" w:rsidRPr="00BA0A7D">
        <w:rPr>
          <w:sz w:val="30"/>
          <w:szCs w:val="30"/>
        </w:rPr>
        <w:t xml:space="preserve"> создающих угрозу для жизни и здоровья</w:t>
      </w:r>
      <w:proofErr w:type="gramEnd"/>
      <w:r w:rsidR="000826FD" w:rsidRPr="00BA0A7D">
        <w:rPr>
          <w:sz w:val="30"/>
          <w:szCs w:val="30"/>
        </w:rPr>
        <w:t xml:space="preserve"> работников</w:t>
      </w:r>
      <w:r w:rsidR="00FF0E91" w:rsidRPr="00BA0A7D">
        <w:rPr>
          <w:color w:val="000000" w:themeColor="text1"/>
          <w:sz w:val="30"/>
          <w:szCs w:val="30"/>
        </w:rPr>
        <w:t>.</w:t>
      </w:r>
    </w:p>
    <w:p w:rsidR="00FF0E91" w:rsidRPr="00BA0A7D" w:rsidRDefault="00FF0E91" w:rsidP="00FF0E91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BA0A7D">
        <w:rPr>
          <w:color w:val="000000" w:themeColor="text1"/>
          <w:sz w:val="30"/>
          <w:szCs w:val="30"/>
        </w:rPr>
        <w:t xml:space="preserve">Итоги обследований организаций членами рейдовых групп рассматривались, как правило, на семинарах-совещаниях с участием руководителей горрайисполкомов, председателей районных (Гродненского городского) объединений профсоюзов, представителей организаций, профкомов и других заинтересованных, а также освещались в областных и районных (региональных) средствах массовой информации. </w:t>
      </w:r>
    </w:p>
    <w:p w:rsidR="00FF0E91" w:rsidRPr="00BA0A7D" w:rsidRDefault="00FF0E91" w:rsidP="00FF0E9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A0A7D">
        <w:rPr>
          <w:color w:val="000000" w:themeColor="text1"/>
          <w:sz w:val="30"/>
          <w:szCs w:val="30"/>
        </w:rPr>
        <w:t>Подготовленная</w:t>
      </w:r>
      <w:r w:rsidRPr="00BA0A7D">
        <w:rPr>
          <w:sz w:val="30"/>
          <w:szCs w:val="30"/>
        </w:rPr>
        <w:t xml:space="preserve"> профсоюзами</w:t>
      </w:r>
      <w:r w:rsidRPr="00BA0A7D">
        <w:rPr>
          <w:color w:val="000000" w:themeColor="text1"/>
          <w:sz w:val="30"/>
          <w:szCs w:val="30"/>
        </w:rPr>
        <w:t xml:space="preserve"> </w:t>
      </w:r>
      <w:r w:rsidRPr="00BA0A7D">
        <w:rPr>
          <w:sz w:val="30"/>
          <w:szCs w:val="30"/>
        </w:rPr>
        <w:t>о</w:t>
      </w:r>
      <w:r w:rsidRPr="00BA0A7D">
        <w:rPr>
          <w:color w:val="000000" w:themeColor="text1"/>
          <w:sz w:val="30"/>
          <w:szCs w:val="30"/>
        </w:rPr>
        <w:t xml:space="preserve">бобщенная информация </w:t>
      </w:r>
      <w:r w:rsidRPr="00BA0A7D">
        <w:rPr>
          <w:sz w:val="30"/>
          <w:szCs w:val="30"/>
        </w:rPr>
        <w:t>п</w:t>
      </w:r>
      <w:r w:rsidRPr="00BA0A7D">
        <w:rPr>
          <w:color w:val="000000" w:themeColor="text1"/>
          <w:sz w:val="30"/>
          <w:szCs w:val="30"/>
        </w:rPr>
        <w:t xml:space="preserve">о результатам выездов рейдовых групп направлялась </w:t>
      </w:r>
      <w:r w:rsidRPr="00BA0A7D">
        <w:rPr>
          <w:sz w:val="30"/>
          <w:szCs w:val="30"/>
        </w:rPr>
        <w:t xml:space="preserve">председателям горрайисполкомов и другим заинтересованным для сведения и принятия (в рамках предоставленных полномочий) мер по устранению выявленных нарушений. </w:t>
      </w:r>
    </w:p>
    <w:p w:rsidR="00FF0E91" w:rsidRPr="00BA0A7D" w:rsidRDefault="00FF0E91" w:rsidP="00FF0E91">
      <w:pPr>
        <w:ind w:firstLine="709"/>
        <w:jc w:val="both"/>
        <w:rPr>
          <w:rFonts w:eastAsia="Calibri"/>
          <w:sz w:val="30"/>
          <w:szCs w:val="30"/>
        </w:rPr>
      </w:pPr>
      <w:r w:rsidRPr="00BA0A7D">
        <w:rPr>
          <w:color w:val="000000" w:themeColor="text1"/>
          <w:sz w:val="30"/>
          <w:szCs w:val="30"/>
        </w:rPr>
        <w:t xml:space="preserve">В мае-июне 2018 года техническими инспекторами труда организаций профсоюзов </w:t>
      </w:r>
      <w:r w:rsidRPr="00BA0A7D">
        <w:rPr>
          <w:rFonts w:eastAsia="Calibri"/>
          <w:sz w:val="30"/>
          <w:szCs w:val="30"/>
        </w:rPr>
        <w:t>обследованы 22 детских оздоровительных лагеря Гродненской области по вопросам соблюдения законодательства об охране труда и создания безопасных условий пребывания детей. В результате мониторингов начальникам и собственникам оздоровительных лагерей выдано 20 рекомендаций на устранение 131</w:t>
      </w:r>
      <w:r w:rsidRPr="00BA0A7D">
        <w:rPr>
          <w:color w:val="000000" w:themeColor="text1"/>
          <w:sz w:val="30"/>
          <w:szCs w:val="30"/>
        </w:rPr>
        <w:t xml:space="preserve"> нарушения </w:t>
      </w:r>
      <w:r w:rsidRPr="00BA0A7D">
        <w:rPr>
          <w:rFonts w:eastAsia="Calibri"/>
          <w:sz w:val="30"/>
          <w:szCs w:val="30"/>
        </w:rPr>
        <w:t>нормативных правовых актов</w:t>
      </w:r>
      <w:r w:rsidRPr="00BA0A7D">
        <w:rPr>
          <w:color w:val="000000" w:themeColor="text1"/>
          <w:sz w:val="30"/>
          <w:szCs w:val="30"/>
        </w:rPr>
        <w:t xml:space="preserve">, </w:t>
      </w:r>
      <w:r w:rsidRPr="00BA0A7D">
        <w:rPr>
          <w:rFonts w:eastAsia="Calibri"/>
          <w:sz w:val="30"/>
          <w:szCs w:val="30"/>
        </w:rPr>
        <w:t xml:space="preserve">в том числе </w:t>
      </w:r>
      <w:r w:rsidRPr="00BA0A7D">
        <w:rPr>
          <w:rFonts w:eastAsia="Calibri"/>
          <w:sz w:val="30"/>
          <w:szCs w:val="30"/>
        </w:rPr>
        <w:lastRenderedPageBreak/>
        <w:t>приостанавливалась</w:t>
      </w:r>
      <w:r w:rsidRPr="00BA0A7D">
        <w:rPr>
          <w:color w:val="000000" w:themeColor="text1"/>
          <w:sz w:val="30"/>
          <w:szCs w:val="30"/>
        </w:rPr>
        <w:t xml:space="preserve"> до устранения нарушений эксплуатация 6 единиц неисправного оборудования, </w:t>
      </w:r>
      <w:r w:rsidRPr="00BA0A7D">
        <w:rPr>
          <w:rFonts w:eastAsia="Calibri"/>
          <w:sz w:val="30"/>
          <w:szCs w:val="30"/>
        </w:rPr>
        <w:t xml:space="preserve">площадок и сооружений, не обеспечивающих безопасные условия труда </w:t>
      </w:r>
      <w:r w:rsidR="00AE6395" w:rsidRPr="00BA0A7D">
        <w:rPr>
          <w:rFonts w:eastAsia="Calibri"/>
          <w:sz w:val="30"/>
          <w:szCs w:val="30"/>
        </w:rPr>
        <w:t xml:space="preserve">работников и </w:t>
      </w:r>
      <w:r w:rsidRPr="00BA0A7D">
        <w:rPr>
          <w:rFonts w:eastAsia="Calibri"/>
          <w:sz w:val="30"/>
          <w:szCs w:val="30"/>
        </w:rPr>
        <w:t>отдыха детей</w:t>
      </w:r>
      <w:r w:rsidRPr="00BA0A7D">
        <w:rPr>
          <w:color w:val="000000" w:themeColor="text1"/>
          <w:sz w:val="30"/>
          <w:szCs w:val="30"/>
        </w:rPr>
        <w:t>.</w:t>
      </w:r>
      <w:r w:rsidRPr="00BA0A7D">
        <w:rPr>
          <w:rFonts w:eastAsia="Calibri"/>
          <w:sz w:val="30"/>
          <w:szCs w:val="30"/>
        </w:rPr>
        <w:t xml:space="preserve"> </w:t>
      </w:r>
    </w:p>
    <w:p w:rsidR="00FF0E91" w:rsidRPr="00BA0A7D" w:rsidRDefault="00FF0E91" w:rsidP="00FF0E91">
      <w:pPr>
        <w:ind w:firstLine="709"/>
        <w:jc w:val="both"/>
        <w:rPr>
          <w:sz w:val="30"/>
          <w:szCs w:val="30"/>
        </w:rPr>
      </w:pPr>
      <w:r w:rsidRPr="00BA0A7D">
        <w:rPr>
          <w:sz w:val="30"/>
          <w:szCs w:val="30"/>
        </w:rPr>
        <w:t xml:space="preserve">С целью </w:t>
      </w:r>
      <w:r w:rsidRPr="00BA0A7D">
        <w:rPr>
          <w:color w:val="000000" w:themeColor="text1"/>
          <w:sz w:val="30"/>
          <w:szCs w:val="30"/>
        </w:rPr>
        <w:t xml:space="preserve">осуществления </w:t>
      </w:r>
      <w:proofErr w:type="gramStart"/>
      <w:r w:rsidRPr="00BA0A7D">
        <w:rPr>
          <w:color w:val="000000" w:themeColor="text1"/>
          <w:sz w:val="30"/>
          <w:szCs w:val="30"/>
        </w:rPr>
        <w:t>контроля за</w:t>
      </w:r>
      <w:proofErr w:type="gramEnd"/>
      <w:r w:rsidRPr="00BA0A7D">
        <w:rPr>
          <w:color w:val="000000" w:themeColor="text1"/>
          <w:sz w:val="30"/>
          <w:szCs w:val="30"/>
        </w:rPr>
        <w:t xml:space="preserve"> работой студенческих отрядов</w:t>
      </w:r>
      <w:r w:rsidRPr="00BA0A7D">
        <w:rPr>
          <w:sz w:val="30"/>
          <w:szCs w:val="30"/>
        </w:rPr>
        <w:t xml:space="preserve"> в</w:t>
      </w:r>
      <w:r w:rsidRPr="00BA0A7D">
        <w:rPr>
          <w:color w:val="000000" w:themeColor="text1"/>
          <w:sz w:val="30"/>
          <w:szCs w:val="30"/>
        </w:rPr>
        <w:t xml:space="preserve"> июле-августе 2018 года </w:t>
      </w:r>
      <w:r w:rsidRPr="00BA0A7D">
        <w:rPr>
          <w:sz w:val="30"/>
          <w:szCs w:val="30"/>
        </w:rPr>
        <w:t>техническими инспекторами труда профсоюзов</w:t>
      </w:r>
      <w:r w:rsidRPr="00BA0A7D">
        <w:rPr>
          <w:color w:val="000000" w:themeColor="text1"/>
          <w:sz w:val="30"/>
          <w:szCs w:val="30"/>
        </w:rPr>
        <w:t xml:space="preserve"> посещены </w:t>
      </w:r>
      <w:r w:rsidRPr="00BA0A7D">
        <w:rPr>
          <w:sz w:val="30"/>
          <w:szCs w:val="30"/>
        </w:rPr>
        <w:t>36 организаций области. По результатам обследований организаций нанимателям были выданы 13 рекомендаций на устранение 57 нарушений нормативных правовых актов по охране труда.</w:t>
      </w:r>
    </w:p>
    <w:p w:rsidR="00FF0E91" w:rsidRPr="00BA0A7D" w:rsidRDefault="00FF0E91" w:rsidP="00FF0E91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BA0A7D">
        <w:rPr>
          <w:rFonts w:ascii="Times New Roman" w:eastAsia="Calibri" w:hAnsi="Times New Roman"/>
          <w:sz w:val="30"/>
          <w:szCs w:val="30"/>
        </w:rPr>
        <w:t>Традиционно повышенное внимание профсоюзами уделяется обеспечению требований охраны труда в период массов</w:t>
      </w:r>
      <w:proofErr w:type="spellStart"/>
      <w:r w:rsidRPr="00BA0A7D">
        <w:rPr>
          <w:rFonts w:ascii="Times New Roman" w:eastAsia="Calibri" w:hAnsi="Times New Roman"/>
          <w:sz w:val="30"/>
          <w:szCs w:val="30"/>
          <w:lang w:val="ru-RU"/>
        </w:rPr>
        <w:t>ых</w:t>
      </w:r>
      <w:proofErr w:type="spellEnd"/>
      <w:r w:rsidRPr="00BA0A7D">
        <w:rPr>
          <w:rFonts w:ascii="Times New Roman" w:eastAsia="Calibri" w:hAnsi="Times New Roman"/>
          <w:sz w:val="30"/>
          <w:szCs w:val="30"/>
        </w:rPr>
        <w:t xml:space="preserve"> </w:t>
      </w:r>
      <w:r w:rsidRPr="00BA0A7D">
        <w:rPr>
          <w:rFonts w:ascii="Times New Roman" w:eastAsia="Calibri" w:hAnsi="Times New Roman"/>
          <w:sz w:val="30"/>
          <w:szCs w:val="30"/>
          <w:lang w:val="ru-RU"/>
        </w:rPr>
        <w:t>сельскохозяйственных работ</w:t>
      </w:r>
      <w:r w:rsidRPr="00BA0A7D">
        <w:rPr>
          <w:rFonts w:ascii="Times New Roman" w:eastAsia="Calibri" w:hAnsi="Times New Roman"/>
          <w:sz w:val="30"/>
          <w:szCs w:val="30"/>
        </w:rPr>
        <w:t xml:space="preserve">. </w:t>
      </w:r>
      <w:r w:rsidR="00966C58">
        <w:rPr>
          <w:rFonts w:ascii="Times New Roman" w:eastAsia="Calibri" w:hAnsi="Times New Roman"/>
          <w:sz w:val="30"/>
          <w:szCs w:val="30"/>
          <w:lang w:val="ru-RU"/>
        </w:rPr>
        <w:t>П</w:t>
      </w:r>
      <w:r w:rsidR="00966C58" w:rsidRPr="00BA0A7D">
        <w:rPr>
          <w:rFonts w:ascii="Times New Roman" w:hAnsi="Times New Roman"/>
          <w:sz w:val="30"/>
          <w:szCs w:val="30"/>
        </w:rPr>
        <w:t xml:space="preserve">о инициативе ФПБ </w:t>
      </w:r>
      <w:r w:rsidR="00966C58">
        <w:rPr>
          <w:rFonts w:ascii="Times New Roman" w:hAnsi="Times New Roman"/>
          <w:sz w:val="30"/>
          <w:szCs w:val="30"/>
          <w:lang w:val="ru-RU"/>
        </w:rPr>
        <w:t>т</w:t>
      </w:r>
      <w:r w:rsidR="001D6DC8" w:rsidRPr="00BA0A7D">
        <w:rPr>
          <w:rFonts w:ascii="Times New Roman" w:hAnsi="Times New Roman"/>
          <w:sz w:val="30"/>
          <w:szCs w:val="30"/>
        </w:rPr>
        <w:t>акже</w:t>
      </w:r>
      <w:r w:rsidR="001D6DC8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DF6224">
        <w:rPr>
          <w:rFonts w:ascii="Times New Roman" w:eastAsia="Calibri" w:hAnsi="Times New Roman"/>
          <w:sz w:val="30"/>
          <w:szCs w:val="30"/>
          <w:lang w:val="ru-RU"/>
        </w:rPr>
        <w:t>в</w:t>
      </w:r>
      <w:r w:rsidRPr="00BA0A7D">
        <w:rPr>
          <w:rFonts w:ascii="Times New Roman" w:eastAsia="Calibri" w:hAnsi="Times New Roman"/>
          <w:sz w:val="30"/>
          <w:szCs w:val="30"/>
        </w:rPr>
        <w:t xml:space="preserve"> </w:t>
      </w:r>
      <w:r w:rsidRPr="00BA0A7D">
        <w:rPr>
          <w:rFonts w:ascii="Times New Roman" w:hAnsi="Times New Roman"/>
          <w:sz w:val="30"/>
          <w:szCs w:val="30"/>
        </w:rPr>
        <w:t xml:space="preserve">2018 году был проведен месячник общественного </w:t>
      </w:r>
      <w:proofErr w:type="gramStart"/>
      <w:r w:rsidRPr="00BA0A7D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BA0A7D">
        <w:rPr>
          <w:rFonts w:ascii="Times New Roman" w:hAnsi="Times New Roman"/>
          <w:sz w:val="30"/>
          <w:szCs w:val="30"/>
        </w:rPr>
        <w:t xml:space="preserve"> соблюдением законодательства об охране труда в сельскохозяйственных организациях до начала массовых уборочных работ. В ходе месячника </w:t>
      </w:r>
      <w:r w:rsidRPr="00BA0A7D">
        <w:rPr>
          <w:rFonts w:ascii="Times New Roman" w:hAnsi="Times New Roman"/>
          <w:color w:val="000000" w:themeColor="text1"/>
          <w:sz w:val="30"/>
          <w:szCs w:val="30"/>
        </w:rPr>
        <w:t xml:space="preserve">техническими инспекторами труда, </w:t>
      </w:r>
      <w:r w:rsidRPr="00BA0A7D">
        <w:rPr>
          <w:rFonts w:ascii="Times New Roman" w:hAnsi="Times New Roman"/>
          <w:sz w:val="30"/>
          <w:szCs w:val="30"/>
        </w:rPr>
        <w:t>председателями районных объединений профсоюзов и райкомов профсоюза работников агропромышленного комплекса было проведено более 290 мониторингов, по результатам которых нанимателям выданы 124 рекомендации на устранение свыше 780 нарушений требований охраны труда, в том числе по приостановке эксплуатации 49 единиц неисправного производственного оборудования, инструмента, машин</w:t>
      </w:r>
      <w:r w:rsidR="00381DEF">
        <w:rPr>
          <w:rFonts w:ascii="Times New Roman" w:hAnsi="Times New Roman"/>
          <w:sz w:val="30"/>
          <w:szCs w:val="30"/>
          <w:lang w:val="ru-RU"/>
        </w:rPr>
        <w:t xml:space="preserve"> и</w:t>
      </w:r>
      <w:r w:rsidRPr="00BA0A7D">
        <w:rPr>
          <w:rFonts w:ascii="Times New Roman" w:hAnsi="Times New Roman"/>
          <w:sz w:val="30"/>
          <w:szCs w:val="30"/>
        </w:rPr>
        <w:t xml:space="preserve"> механизмов, не обеспечивающих безопасны</w:t>
      </w:r>
      <w:proofErr w:type="spellStart"/>
      <w:r w:rsidRPr="00BA0A7D">
        <w:rPr>
          <w:rFonts w:ascii="Times New Roman" w:hAnsi="Times New Roman"/>
          <w:sz w:val="30"/>
          <w:szCs w:val="30"/>
          <w:lang w:val="ru-RU"/>
        </w:rPr>
        <w:t>й</w:t>
      </w:r>
      <w:proofErr w:type="spellEnd"/>
      <w:r w:rsidRPr="00BA0A7D">
        <w:rPr>
          <w:rFonts w:ascii="Times New Roman" w:hAnsi="Times New Roman"/>
          <w:sz w:val="30"/>
          <w:szCs w:val="30"/>
        </w:rPr>
        <w:t xml:space="preserve"> труд. </w:t>
      </w:r>
      <w:r w:rsidRPr="00BA0A7D">
        <w:rPr>
          <w:rFonts w:ascii="Times New Roman" w:hAnsi="Times New Roman"/>
          <w:color w:val="000000"/>
          <w:sz w:val="30"/>
          <w:szCs w:val="30"/>
          <w:lang w:val="ru-RU"/>
        </w:rPr>
        <w:t>О</w:t>
      </w:r>
      <w:r w:rsidRPr="00BA0A7D">
        <w:rPr>
          <w:rFonts w:ascii="Times New Roman" w:hAnsi="Times New Roman"/>
          <w:color w:val="000000"/>
          <w:sz w:val="30"/>
          <w:szCs w:val="30"/>
        </w:rPr>
        <w:t xml:space="preserve">собое внимание профсоюзами уделялось вопросам </w:t>
      </w:r>
      <w:r w:rsidR="00D559DB">
        <w:rPr>
          <w:rFonts w:ascii="Times New Roman" w:hAnsi="Times New Roman"/>
          <w:sz w:val="30"/>
          <w:szCs w:val="30"/>
        </w:rPr>
        <w:t>обеспечения участников жатвы</w:t>
      </w:r>
      <w:r w:rsidRPr="00BA0A7D">
        <w:rPr>
          <w:rFonts w:ascii="Times New Roman" w:hAnsi="Times New Roman"/>
          <w:sz w:val="30"/>
          <w:szCs w:val="30"/>
        </w:rPr>
        <w:t xml:space="preserve"> средствами </w:t>
      </w:r>
      <w:r w:rsidR="00D559DB">
        <w:rPr>
          <w:rFonts w:ascii="Times New Roman" w:hAnsi="Times New Roman"/>
          <w:sz w:val="30"/>
          <w:szCs w:val="30"/>
        </w:rPr>
        <w:t>индивидуальной защиты</w:t>
      </w:r>
      <w:r w:rsidR="00D559DB">
        <w:rPr>
          <w:rFonts w:ascii="Times New Roman" w:hAnsi="Times New Roman"/>
          <w:sz w:val="30"/>
          <w:szCs w:val="30"/>
          <w:lang w:val="ru-RU"/>
        </w:rPr>
        <w:t>,</w:t>
      </w:r>
      <w:r w:rsidRPr="00BA0A7D">
        <w:rPr>
          <w:rFonts w:ascii="Times New Roman" w:hAnsi="Times New Roman"/>
          <w:sz w:val="30"/>
          <w:szCs w:val="30"/>
        </w:rPr>
        <w:t xml:space="preserve"> душевыми с го</w:t>
      </w:r>
      <w:r w:rsidR="00D559DB">
        <w:rPr>
          <w:rFonts w:ascii="Times New Roman" w:hAnsi="Times New Roman"/>
          <w:sz w:val="30"/>
          <w:szCs w:val="30"/>
        </w:rPr>
        <w:t>рячим и холодным водоснабжением</w:t>
      </w:r>
      <w:r w:rsidR="00D559DB">
        <w:rPr>
          <w:rFonts w:ascii="Times New Roman" w:hAnsi="Times New Roman"/>
          <w:sz w:val="30"/>
          <w:szCs w:val="30"/>
          <w:lang w:val="ru-RU"/>
        </w:rPr>
        <w:t>,</w:t>
      </w:r>
      <w:r w:rsidRPr="00BA0A7D">
        <w:rPr>
          <w:rFonts w:ascii="Times New Roman" w:hAnsi="Times New Roman"/>
          <w:sz w:val="30"/>
          <w:szCs w:val="30"/>
        </w:rPr>
        <w:t xml:space="preserve"> го</w:t>
      </w:r>
      <w:r w:rsidR="00D559DB">
        <w:rPr>
          <w:rFonts w:ascii="Times New Roman" w:hAnsi="Times New Roman"/>
          <w:sz w:val="30"/>
          <w:szCs w:val="30"/>
        </w:rPr>
        <w:t>рячим питанием и питьевой водой</w:t>
      </w:r>
      <w:r w:rsidR="00D559DB">
        <w:rPr>
          <w:rFonts w:ascii="Times New Roman" w:hAnsi="Times New Roman"/>
          <w:sz w:val="30"/>
          <w:szCs w:val="30"/>
          <w:lang w:val="ru-RU"/>
        </w:rPr>
        <w:t>,</w:t>
      </w:r>
      <w:r w:rsidRPr="00BA0A7D">
        <w:rPr>
          <w:rFonts w:ascii="Times New Roman" w:hAnsi="Times New Roman"/>
          <w:sz w:val="30"/>
          <w:szCs w:val="30"/>
        </w:rPr>
        <w:t xml:space="preserve"> столами и стульями для приема пищи в полевых условиях.</w:t>
      </w:r>
    </w:p>
    <w:p w:rsidR="00FF0E91" w:rsidRPr="00BA0A7D" w:rsidRDefault="00FF0E91" w:rsidP="00FF0E91">
      <w:pPr>
        <w:tabs>
          <w:tab w:val="center" w:pos="0"/>
        </w:tabs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В</w:t>
      </w:r>
      <w:r w:rsidRPr="00BA0A7D">
        <w:rPr>
          <w:sz w:val="30"/>
          <w:szCs w:val="30"/>
        </w:rPr>
        <w:t xml:space="preserve"> </w:t>
      </w:r>
      <w:r w:rsidR="00A72B16">
        <w:rPr>
          <w:sz w:val="30"/>
          <w:szCs w:val="30"/>
        </w:rPr>
        <w:t xml:space="preserve">жаркие и холодные </w:t>
      </w:r>
      <w:r w:rsidRPr="00BA0A7D">
        <w:rPr>
          <w:sz w:val="30"/>
          <w:szCs w:val="30"/>
        </w:rPr>
        <w:t>период</w:t>
      </w:r>
      <w:r w:rsidR="00A72B16">
        <w:rPr>
          <w:sz w:val="30"/>
          <w:szCs w:val="30"/>
        </w:rPr>
        <w:t>ы года</w:t>
      </w:r>
      <w:r>
        <w:rPr>
          <w:color w:val="000000" w:themeColor="text1"/>
          <w:sz w:val="30"/>
          <w:szCs w:val="30"/>
        </w:rPr>
        <w:t xml:space="preserve"> профсоюзами осуществля</w:t>
      </w:r>
      <w:r w:rsidR="00762449">
        <w:rPr>
          <w:color w:val="000000" w:themeColor="text1"/>
          <w:sz w:val="30"/>
          <w:szCs w:val="30"/>
        </w:rPr>
        <w:t>ет</w:t>
      </w:r>
      <w:r>
        <w:rPr>
          <w:color w:val="000000" w:themeColor="text1"/>
          <w:sz w:val="30"/>
          <w:szCs w:val="30"/>
        </w:rPr>
        <w:t>ся</w:t>
      </w:r>
      <w:r w:rsidRPr="00BA0A7D">
        <w:rPr>
          <w:sz w:val="30"/>
          <w:szCs w:val="30"/>
        </w:rPr>
        <w:t xml:space="preserve"> мониторинг соблюдения температурного режима на рабочих местах</w:t>
      </w:r>
      <w:r w:rsidR="00452EB3">
        <w:rPr>
          <w:sz w:val="30"/>
          <w:szCs w:val="30"/>
        </w:rPr>
        <w:t xml:space="preserve"> и в санитарно-бытовых помещениях</w:t>
      </w:r>
      <w:r w:rsidRPr="00BA0A7D">
        <w:rPr>
          <w:color w:val="000000" w:themeColor="text1"/>
          <w:sz w:val="30"/>
          <w:szCs w:val="30"/>
        </w:rPr>
        <w:t>.</w:t>
      </w:r>
    </w:p>
    <w:p w:rsidR="00FF0E91" w:rsidRPr="00BA0A7D" w:rsidRDefault="00FF0E91" w:rsidP="00FF0E91">
      <w:pPr>
        <w:ind w:firstLine="709"/>
        <w:jc w:val="both"/>
        <w:rPr>
          <w:rFonts w:eastAsia="Calibri"/>
          <w:sz w:val="30"/>
          <w:szCs w:val="30"/>
        </w:rPr>
      </w:pPr>
      <w:r w:rsidRPr="00BA0A7D">
        <w:rPr>
          <w:color w:val="000000" w:themeColor="text1"/>
          <w:sz w:val="30"/>
          <w:szCs w:val="30"/>
        </w:rPr>
        <w:t>Например, в</w:t>
      </w:r>
      <w:r w:rsidRPr="00BA0A7D">
        <w:rPr>
          <w:sz w:val="30"/>
          <w:szCs w:val="30"/>
        </w:rPr>
        <w:t xml:space="preserve"> ходе проведенного ФПБ </w:t>
      </w:r>
      <w:r w:rsidR="002F7571" w:rsidRPr="00BA0A7D">
        <w:rPr>
          <w:sz w:val="30"/>
          <w:szCs w:val="30"/>
        </w:rPr>
        <w:t xml:space="preserve">в декабре 2018 года </w:t>
      </w:r>
      <w:r w:rsidRPr="00BA0A7D">
        <w:rPr>
          <w:sz w:val="30"/>
          <w:szCs w:val="30"/>
        </w:rPr>
        <w:t xml:space="preserve">месячника общественного </w:t>
      </w:r>
      <w:proofErr w:type="gramStart"/>
      <w:r w:rsidRPr="00BA0A7D">
        <w:rPr>
          <w:sz w:val="30"/>
          <w:szCs w:val="30"/>
        </w:rPr>
        <w:t>контроля за</w:t>
      </w:r>
      <w:proofErr w:type="gramEnd"/>
      <w:r w:rsidRPr="00BA0A7D">
        <w:rPr>
          <w:sz w:val="30"/>
          <w:szCs w:val="30"/>
        </w:rPr>
        <w:t xml:space="preserve"> соблюдением температурного режима на рабочих местах только </w:t>
      </w:r>
      <w:r w:rsidRPr="00BA0A7D">
        <w:rPr>
          <w:color w:val="000000" w:themeColor="text1"/>
          <w:sz w:val="30"/>
          <w:szCs w:val="30"/>
        </w:rPr>
        <w:t xml:space="preserve">техническими инспекторами труда </w:t>
      </w:r>
      <w:r w:rsidRPr="00BA0A7D">
        <w:rPr>
          <w:sz w:val="30"/>
          <w:szCs w:val="30"/>
        </w:rPr>
        <w:t>и председателями районных (Гродненского городского) объединений профсоюзов</w:t>
      </w:r>
      <w:r w:rsidRPr="00BA0A7D">
        <w:rPr>
          <w:color w:val="000000" w:themeColor="text1"/>
          <w:sz w:val="30"/>
          <w:szCs w:val="30"/>
        </w:rPr>
        <w:t xml:space="preserve"> посещены более 400 организаций области и их объектов. При этом п</w:t>
      </w:r>
      <w:r w:rsidRPr="00BA0A7D">
        <w:rPr>
          <w:rFonts w:eastAsia="Calibri"/>
          <w:sz w:val="30"/>
          <w:szCs w:val="30"/>
        </w:rPr>
        <w:t xml:space="preserve">о результатам обследований нанимателям выданы 103 рекомендации на устранение 218 нарушений требований </w:t>
      </w:r>
      <w:r w:rsidR="00DC6CAD">
        <w:rPr>
          <w:rFonts w:eastAsia="Calibri"/>
          <w:sz w:val="30"/>
          <w:szCs w:val="30"/>
        </w:rPr>
        <w:t xml:space="preserve">действующего </w:t>
      </w:r>
      <w:r w:rsidRPr="00BA0A7D">
        <w:rPr>
          <w:rFonts w:eastAsia="Calibri"/>
          <w:sz w:val="30"/>
          <w:szCs w:val="30"/>
        </w:rPr>
        <w:t>законодательства.</w:t>
      </w:r>
    </w:p>
    <w:p w:rsidR="00FF0E91" w:rsidRPr="00AB77CC" w:rsidRDefault="00FF0E91" w:rsidP="00FF0E91">
      <w:pPr>
        <w:tabs>
          <w:tab w:val="center" w:pos="0"/>
        </w:tabs>
        <w:ind w:firstLine="709"/>
        <w:jc w:val="both"/>
        <w:rPr>
          <w:color w:val="000000" w:themeColor="text1"/>
          <w:sz w:val="30"/>
          <w:szCs w:val="30"/>
        </w:rPr>
      </w:pPr>
      <w:r w:rsidRPr="00BA0A7D">
        <w:rPr>
          <w:color w:val="000000" w:themeColor="text1"/>
          <w:sz w:val="30"/>
          <w:szCs w:val="30"/>
        </w:rPr>
        <w:t xml:space="preserve">Также технические инспекторы труда осуществляли </w:t>
      </w:r>
      <w:proofErr w:type="gramStart"/>
      <w:r w:rsidRPr="00BA0A7D">
        <w:rPr>
          <w:color w:val="000000" w:themeColor="text1"/>
          <w:sz w:val="30"/>
          <w:szCs w:val="30"/>
        </w:rPr>
        <w:t>контроль за</w:t>
      </w:r>
      <w:proofErr w:type="gramEnd"/>
      <w:r w:rsidRPr="00BA0A7D">
        <w:rPr>
          <w:color w:val="000000" w:themeColor="text1"/>
          <w:sz w:val="30"/>
          <w:szCs w:val="30"/>
        </w:rPr>
        <w:t xml:space="preserve"> соблюдением законодательства об охране труда в 32 организациях области, в которых не создан профсоюз.</w:t>
      </w:r>
      <w:r w:rsidRPr="00BA0A7D">
        <w:rPr>
          <w:rFonts w:eastAsia="Calibri"/>
          <w:sz w:val="30"/>
          <w:szCs w:val="30"/>
        </w:rPr>
        <w:t xml:space="preserve"> Их руководителям были выданы </w:t>
      </w:r>
      <w:r w:rsidR="00422B0D">
        <w:rPr>
          <w:rFonts w:eastAsia="Calibri"/>
          <w:sz w:val="30"/>
          <w:szCs w:val="30"/>
        </w:rPr>
        <w:t xml:space="preserve">представления и </w:t>
      </w:r>
      <w:r w:rsidRPr="00AB77CC">
        <w:rPr>
          <w:rFonts w:eastAsia="Calibri"/>
          <w:sz w:val="30"/>
          <w:szCs w:val="30"/>
        </w:rPr>
        <w:t xml:space="preserve">рекомендации на устранение </w:t>
      </w:r>
      <w:r w:rsidRPr="00AB77CC">
        <w:rPr>
          <w:sz w:val="30"/>
          <w:szCs w:val="30"/>
        </w:rPr>
        <w:t xml:space="preserve">330 </w:t>
      </w:r>
      <w:r w:rsidRPr="00AB77CC">
        <w:rPr>
          <w:rFonts w:eastAsia="Calibri"/>
          <w:sz w:val="30"/>
          <w:szCs w:val="30"/>
        </w:rPr>
        <w:t>нарушений требований охраны труда.</w:t>
      </w:r>
    </w:p>
    <w:p w:rsidR="009B2231" w:rsidRDefault="00FF0E91" w:rsidP="00FF0E91">
      <w:pPr>
        <w:tabs>
          <w:tab w:val="center" w:pos="0"/>
        </w:tabs>
        <w:ind w:firstLine="709"/>
        <w:jc w:val="both"/>
        <w:rPr>
          <w:sz w:val="30"/>
          <w:szCs w:val="30"/>
        </w:rPr>
      </w:pPr>
      <w:r w:rsidRPr="00AB77CC">
        <w:rPr>
          <w:color w:val="000000" w:themeColor="text1"/>
          <w:sz w:val="30"/>
          <w:szCs w:val="30"/>
        </w:rPr>
        <w:lastRenderedPageBreak/>
        <w:t>Вопросы</w:t>
      </w:r>
      <w:r w:rsidR="009B2231" w:rsidRPr="009B2231">
        <w:rPr>
          <w:sz w:val="30"/>
          <w:szCs w:val="30"/>
        </w:rPr>
        <w:t xml:space="preserve"> </w:t>
      </w:r>
      <w:r w:rsidR="009B2231" w:rsidRPr="00AB77CC">
        <w:rPr>
          <w:sz w:val="30"/>
          <w:szCs w:val="30"/>
        </w:rPr>
        <w:t xml:space="preserve">осуществления общественного </w:t>
      </w:r>
      <w:proofErr w:type="gramStart"/>
      <w:r w:rsidR="009B2231" w:rsidRPr="00AB77CC">
        <w:rPr>
          <w:sz w:val="30"/>
          <w:szCs w:val="30"/>
        </w:rPr>
        <w:t>контроля за</w:t>
      </w:r>
      <w:proofErr w:type="gramEnd"/>
      <w:r w:rsidR="009B2231" w:rsidRPr="00AB77CC">
        <w:rPr>
          <w:sz w:val="30"/>
          <w:szCs w:val="30"/>
        </w:rPr>
        <w:t xml:space="preserve"> соблюдением законодательств</w:t>
      </w:r>
      <w:r w:rsidR="009B2231">
        <w:rPr>
          <w:sz w:val="30"/>
          <w:szCs w:val="30"/>
        </w:rPr>
        <w:t>а об охране труда и профилактики</w:t>
      </w:r>
      <w:r w:rsidR="009B2231" w:rsidRPr="00AB77CC">
        <w:rPr>
          <w:sz w:val="30"/>
          <w:szCs w:val="30"/>
        </w:rPr>
        <w:t xml:space="preserve"> производственного травматизма </w:t>
      </w:r>
      <w:r w:rsidR="009B2231" w:rsidRPr="00AB77CC">
        <w:rPr>
          <w:color w:val="000000" w:themeColor="text1"/>
          <w:sz w:val="30"/>
          <w:szCs w:val="30"/>
        </w:rPr>
        <w:t>регулярно изучаются и рассматриваются на заседаниях коллегиальных органов профсоюзных организаций</w:t>
      </w:r>
      <w:r w:rsidR="009B2231" w:rsidRPr="00AB77CC">
        <w:rPr>
          <w:sz w:val="30"/>
          <w:szCs w:val="30"/>
        </w:rPr>
        <w:t xml:space="preserve"> области</w:t>
      </w:r>
      <w:r w:rsidR="009B2231">
        <w:rPr>
          <w:sz w:val="30"/>
          <w:szCs w:val="30"/>
        </w:rPr>
        <w:t>.</w:t>
      </w:r>
    </w:p>
    <w:p w:rsidR="00FF0E91" w:rsidRPr="00BA0A7D" w:rsidRDefault="00C819A6" w:rsidP="00FF0E91">
      <w:pPr>
        <w:ind w:firstLine="709"/>
        <w:jc w:val="both"/>
        <w:rPr>
          <w:color w:val="000000" w:themeColor="text1"/>
          <w:sz w:val="30"/>
          <w:szCs w:val="30"/>
        </w:rPr>
      </w:pPr>
      <w:r w:rsidRPr="00AB77CC">
        <w:rPr>
          <w:color w:val="000000" w:themeColor="text1"/>
          <w:sz w:val="30"/>
          <w:szCs w:val="30"/>
        </w:rPr>
        <w:t>Например, на заседаниях</w:t>
      </w:r>
      <w:r w:rsidR="00FF0E91" w:rsidRPr="00AB77CC">
        <w:rPr>
          <w:color w:val="000000" w:themeColor="text1"/>
          <w:sz w:val="30"/>
          <w:szCs w:val="30"/>
        </w:rPr>
        <w:t xml:space="preserve"> Президиума Совета Гродненского областного </w:t>
      </w:r>
      <w:r w:rsidR="00F86FF5" w:rsidRPr="00AB77CC">
        <w:rPr>
          <w:color w:val="000000" w:themeColor="text1"/>
          <w:sz w:val="30"/>
          <w:szCs w:val="30"/>
        </w:rPr>
        <w:t>объединения профсоюзов в 2018</w:t>
      </w:r>
      <w:r w:rsidR="00FF0E91" w:rsidRPr="00AB77CC">
        <w:rPr>
          <w:color w:val="000000" w:themeColor="text1"/>
          <w:sz w:val="30"/>
          <w:szCs w:val="30"/>
        </w:rPr>
        <w:t xml:space="preserve"> году </w:t>
      </w:r>
      <w:r w:rsidR="00F86FF5" w:rsidRPr="00AB77CC">
        <w:rPr>
          <w:color w:val="000000" w:themeColor="text1"/>
          <w:sz w:val="30"/>
          <w:szCs w:val="30"/>
        </w:rPr>
        <w:t xml:space="preserve">рассмотрено 15 вопросов, затрагивающих проблемы </w:t>
      </w:r>
      <w:r w:rsidR="004028D1" w:rsidRPr="00AB77CC">
        <w:rPr>
          <w:color w:val="000000" w:themeColor="text1"/>
          <w:sz w:val="30"/>
          <w:szCs w:val="30"/>
        </w:rPr>
        <w:t xml:space="preserve">условий и </w:t>
      </w:r>
      <w:r w:rsidR="00F86FF5" w:rsidRPr="00AB77CC">
        <w:rPr>
          <w:color w:val="000000" w:themeColor="text1"/>
          <w:sz w:val="30"/>
          <w:szCs w:val="30"/>
        </w:rPr>
        <w:t>охраны труда</w:t>
      </w:r>
      <w:r w:rsidR="00FF0E91" w:rsidRPr="00AB77CC">
        <w:rPr>
          <w:color w:val="000000" w:themeColor="text1"/>
          <w:sz w:val="30"/>
          <w:szCs w:val="30"/>
        </w:rPr>
        <w:t xml:space="preserve">: </w:t>
      </w:r>
      <w:r w:rsidR="00FF0E91" w:rsidRPr="00AB77CC">
        <w:rPr>
          <w:sz w:val="30"/>
          <w:szCs w:val="30"/>
        </w:rPr>
        <w:t>«</w:t>
      </w:r>
      <w:r w:rsidR="00FF0E91" w:rsidRPr="00AB77CC">
        <w:rPr>
          <w:color w:val="000000" w:themeColor="text1"/>
          <w:sz w:val="30"/>
          <w:szCs w:val="30"/>
        </w:rPr>
        <w:t>О</w:t>
      </w:r>
      <w:r w:rsidR="00FF0E91" w:rsidRPr="00AB77CC">
        <w:rPr>
          <w:sz w:val="30"/>
          <w:szCs w:val="30"/>
        </w:rPr>
        <w:t xml:space="preserve"> результатах работы, проводимой профсоюзными организациями Гродненской области по осуществлению общественного </w:t>
      </w:r>
      <w:proofErr w:type="gramStart"/>
      <w:r w:rsidR="00FF0E91" w:rsidRPr="00AB77CC">
        <w:rPr>
          <w:sz w:val="30"/>
          <w:szCs w:val="30"/>
        </w:rPr>
        <w:t>контроля за</w:t>
      </w:r>
      <w:proofErr w:type="gramEnd"/>
      <w:r w:rsidR="00FF0E91" w:rsidRPr="00AB77CC">
        <w:rPr>
          <w:sz w:val="30"/>
          <w:szCs w:val="30"/>
        </w:rPr>
        <w:t xml:space="preserve"> соблюдением законодательства об охране труда в 2017 году и задачах комитетов (советов) профсоюзов на</w:t>
      </w:r>
      <w:r w:rsidR="00FF0E91" w:rsidRPr="00BA0A7D">
        <w:rPr>
          <w:sz w:val="30"/>
          <w:szCs w:val="30"/>
        </w:rPr>
        <w:t xml:space="preserve"> 2018 год» (постановление от 21.02.2018 № 34); «О</w:t>
      </w:r>
      <w:r w:rsidR="00FF0E91" w:rsidRPr="00BA0A7D">
        <w:rPr>
          <w:color w:val="000000" w:themeColor="text1"/>
          <w:sz w:val="30"/>
          <w:szCs w:val="30"/>
        </w:rPr>
        <w:t>б</w:t>
      </w:r>
      <w:r w:rsidR="00FF0E91" w:rsidRPr="00BA0A7D">
        <w:rPr>
          <w:sz w:val="30"/>
          <w:szCs w:val="30"/>
        </w:rPr>
        <w:t xml:space="preserve"> обеспечении охраны труда в трудовых коллективах и участии общественных инспекторов по охране труда в ежедневном </w:t>
      </w:r>
      <w:proofErr w:type="gramStart"/>
      <w:r w:rsidR="00FF0E91" w:rsidRPr="00BA0A7D">
        <w:rPr>
          <w:sz w:val="30"/>
          <w:szCs w:val="30"/>
        </w:rPr>
        <w:t>контроле за</w:t>
      </w:r>
      <w:proofErr w:type="gramEnd"/>
      <w:r w:rsidR="00FF0E91" w:rsidRPr="00BA0A7D">
        <w:rPr>
          <w:sz w:val="30"/>
          <w:szCs w:val="30"/>
        </w:rPr>
        <w:t xml:space="preserve"> соблюдением законодательства об охране труда» (постановление от 19.03.2018 № 52); «О</w:t>
      </w:r>
      <w:r w:rsidR="00FF0E91" w:rsidRPr="00BA0A7D">
        <w:rPr>
          <w:color w:val="000000" w:themeColor="text1"/>
          <w:sz w:val="30"/>
          <w:szCs w:val="30"/>
        </w:rPr>
        <w:t>б</w:t>
      </w:r>
      <w:r w:rsidR="00FF0E91" w:rsidRPr="00BA0A7D">
        <w:rPr>
          <w:sz w:val="30"/>
          <w:szCs w:val="30"/>
        </w:rPr>
        <w:t xml:space="preserve"> итогах месячника общественного </w:t>
      </w:r>
      <w:proofErr w:type="gramStart"/>
      <w:r w:rsidR="00FF0E91" w:rsidRPr="00BA0A7D">
        <w:rPr>
          <w:sz w:val="30"/>
          <w:szCs w:val="30"/>
        </w:rPr>
        <w:t>контроля за</w:t>
      </w:r>
      <w:proofErr w:type="gramEnd"/>
      <w:r w:rsidR="00FF0E91" w:rsidRPr="00BA0A7D">
        <w:rPr>
          <w:sz w:val="30"/>
          <w:szCs w:val="30"/>
        </w:rPr>
        <w:t xml:space="preserve"> соблюдением законодательства об охране труда до начала весенне-полевых работ в сельскохозяйственных организациях» (постановление от 18.04.2018 № 72) и др. </w:t>
      </w:r>
      <w:r w:rsidR="00FF0E91" w:rsidRPr="00BA0A7D">
        <w:rPr>
          <w:color w:val="000000" w:themeColor="text1"/>
          <w:sz w:val="30"/>
          <w:szCs w:val="30"/>
        </w:rPr>
        <w:t>При этом соответствующая информация и постановления направляются заинтересованным структурам, областным организациям отраслевых профсоюзов и районным (Гродненскому городскому) объединениям профсоюзов для сведения, исполнения и информирования профактива.</w:t>
      </w:r>
    </w:p>
    <w:p w:rsidR="00997033" w:rsidRPr="00BA0A7D" w:rsidRDefault="00997033" w:rsidP="00997033">
      <w:pPr>
        <w:tabs>
          <w:tab w:val="center" w:pos="0"/>
        </w:tabs>
        <w:ind w:firstLine="709"/>
        <w:jc w:val="both"/>
        <w:rPr>
          <w:color w:val="000000" w:themeColor="text1"/>
          <w:sz w:val="30"/>
          <w:szCs w:val="30"/>
        </w:rPr>
      </w:pPr>
      <w:r w:rsidRPr="00BA0A7D">
        <w:rPr>
          <w:color w:val="000000" w:themeColor="text1"/>
          <w:sz w:val="30"/>
          <w:szCs w:val="30"/>
        </w:rPr>
        <w:t xml:space="preserve">В целях улучшения качества и эффективности общественного </w:t>
      </w:r>
      <w:proofErr w:type="gramStart"/>
      <w:r w:rsidRPr="00BA0A7D">
        <w:rPr>
          <w:color w:val="000000" w:themeColor="text1"/>
          <w:sz w:val="30"/>
          <w:szCs w:val="30"/>
        </w:rPr>
        <w:t>контроля за</w:t>
      </w:r>
      <w:proofErr w:type="gramEnd"/>
      <w:r w:rsidRPr="00BA0A7D">
        <w:rPr>
          <w:color w:val="000000" w:themeColor="text1"/>
          <w:sz w:val="30"/>
          <w:szCs w:val="30"/>
        </w:rPr>
        <w:t xml:space="preserve"> соблюдением законодательства об охране труда в областном объединении профсоюзов ежемесячно проводятся рабочие совещания с техническими инспекторами труда.</w:t>
      </w:r>
    </w:p>
    <w:p w:rsidR="00064900" w:rsidRPr="00E80435" w:rsidRDefault="00064900" w:rsidP="00064900">
      <w:pPr>
        <w:ind w:firstLine="709"/>
        <w:jc w:val="both"/>
        <w:rPr>
          <w:sz w:val="30"/>
          <w:szCs w:val="30"/>
        </w:rPr>
      </w:pPr>
      <w:r w:rsidRPr="00BA0A7D">
        <w:rPr>
          <w:sz w:val="30"/>
          <w:szCs w:val="30"/>
        </w:rPr>
        <w:t xml:space="preserve">Технические инспекторы труда организаций профсоюзов постоянно участвуют в расследовании производственных несчастных случаев со смертельным исходом, а также – с тяжелым исходом (при необходимости). </w:t>
      </w:r>
      <w:r w:rsidRPr="00E80435">
        <w:rPr>
          <w:sz w:val="30"/>
          <w:szCs w:val="30"/>
        </w:rPr>
        <w:t>При несогласии с заключением технические инспекторы труда излагают особое мнение, которое прилагается к документам специаль</w:t>
      </w:r>
      <w:r w:rsidR="000F6C8F">
        <w:rPr>
          <w:sz w:val="30"/>
          <w:szCs w:val="30"/>
        </w:rPr>
        <w:t>ного расследования. Всего в 2018</w:t>
      </w:r>
      <w:r w:rsidRPr="00E80435">
        <w:rPr>
          <w:sz w:val="30"/>
          <w:szCs w:val="30"/>
        </w:rPr>
        <w:t xml:space="preserve"> году представители профсоюзных организаций п</w:t>
      </w:r>
      <w:r w:rsidR="000F6C8F">
        <w:rPr>
          <w:sz w:val="30"/>
          <w:szCs w:val="30"/>
        </w:rPr>
        <w:t>риняли участие в расследовании 140</w:t>
      </w:r>
      <w:r w:rsidRPr="00E80435">
        <w:rPr>
          <w:sz w:val="30"/>
          <w:szCs w:val="30"/>
        </w:rPr>
        <w:t xml:space="preserve"> несчастных случаев на производстве, произошедших на территории области.</w:t>
      </w:r>
    </w:p>
    <w:p w:rsidR="00FF0E91" w:rsidRDefault="007E1A74" w:rsidP="00D23B22">
      <w:pPr>
        <w:tabs>
          <w:tab w:val="center" w:pos="0"/>
          <w:tab w:val="left" w:pos="6120"/>
        </w:tabs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 xml:space="preserve">Важную </w:t>
      </w:r>
      <w:r w:rsidR="00FF0E91" w:rsidRPr="00BA0A7D">
        <w:rPr>
          <w:rFonts w:eastAsia="Calibri"/>
          <w:sz w:val="30"/>
          <w:szCs w:val="30"/>
          <w:lang w:eastAsia="en-US"/>
        </w:rPr>
        <w:t>роль в профилактике производственного травматизма, улучшении условий и охраны труда выполняют общественные инспекторы по охране труда, численность которых составляет более 9600 человек. При осуществлении общественного контроля ими вы</w:t>
      </w:r>
      <w:r w:rsidR="003D5D8D">
        <w:rPr>
          <w:rFonts w:eastAsia="Calibri"/>
          <w:sz w:val="30"/>
          <w:szCs w:val="30"/>
          <w:lang w:eastAsia="en-US"/>
        </w:rPr>
        <w:t>явлено</w:t>
      </w:r>
      <w:r w:rsidR="00FF0E91" w:rsidRPr="00BA0A7D">
        <w:rPr>
          <w:rFonts w:eastAsia="Calibri"/>
          <w:sz w:val="30"/>
          <w:szCs w:val="30"/>
          <w:lang w:eastAsia="en-US"/>
        </w:rPr>
        <w:t xml:space="preserve"> </w:t>
      </w:r>
      <w:r w:rsidR="008F6DE0">
        <w:rPr>
          <w:sz w:val="30"/>
          <w:szCs w:val="30"/>
        </w:rPr>
        <w:t>в 2018</w:t>
      </w:r>
      <w:r w:rsidR="008F6DE0" w:rsidRPr="00EB3DCD">
        <w:rPr>
          <w:sz w:val="30"/>
          <w:szCs w:val="30"/>
        </w:rPr>
        <w:t xml:space="preserve"> году </w:t>
      </w:r>
      <w:r w:rsidR="00FF0E91" w:rsidRPr="00BA0A7D">
        <w:rPr>
          <w:rFonts w:eastAsia="Calibri"/>
          <w:sz w:val="30"/>
          <w:szCs w:val="30"/>
          <w:lang w:eastAsia="en-US"/>
        </w:rPr>
        <w:t xml:space="preserve">более 87 тысяч нарушений требований охраны труда. </w:t>
      </w:r>
      <w:proofErr w:type="gramStart"/>
      <w:r w:rsidR="00623190" w:rsidRPr="00E80435">
        <w:rPr>
          <w:rFonts w:eastAsia="Calibri"/>
          <w:sz w:val="30"/>
          <w:szCs w:val="30"/>
        </w:rPr>
        <w:t xml:space="preserve">Например, согласно предоставленной информации </w:t>
      </w:r>
      <w:r w:rsidR="00510547">
        <w:rPr>
          <w:rFonts w:eastAsia="Calibri"/>
          <w:sz w:val="30"/>
          <w:szCs w:val="30"/>
        </w:rPr>
        <w:t>п</w:t>
      </w:r>
      <w:r w:rsidR="00EB3DCD">
        <w:rPr>
          <w:sz w:val="30"/>
          <w:szCs w:val="30"/>
        </w:rPr>
        <w:t xml:space="preserve">о результатам </w:t>
      </w:r>
      <w:r w:rsidR="00EB3DCD">
        <w:rPr>
          <w:sz w:val="30"/>
          <w:szCs w:val="30"/>
        </w:rPr>
        <w:lastRenderedPageBreak/>
        <w:t xml:space="preserve">проведенных </w:t>
      </w:r>
      <w:r w:rsidR="00616A3D">
        <w:rPr>
          <w:sz w:val="30"/>
          <w:szCs w:val="30"/>
        </w:rPr>
        <w:t xml:space="preserve">в прошлом году </w:t>
      </w:r>
      <w:r w:rsidR="00623190" w:rsidRPr="00EB3DCD">
        <w:rPr>
          <w:sz w:val="30"/>
          <w:szCs w:val="30"/>
        </w:rPr>
        <w:t xml:space="preserve">мониторингов </w:t>
      </w:r>
      <w:r w:rsidR="00FD79E5">
        <w:rPr>
          <w:sz w:val="30"/>
          <w:szCs w:val="30"/>
        </w:rPr>
        <w:t>110</w:t>
      </w:r>
      <w:r w:rsidR="00623190" w:rsidRPr="00EB3DCD">
        <w:rPr>
          <w:sz w:val="30"/>
          <w:szCs w:val="30"/>
        </w:rPr>
        <w:t xml:space="preserve"> общественными инспекторами по охране труда </w:t>
      </w:r>
      <w:r w:rsidR="00FD79E5">
        <w:rPr>
          <w:sz w:val="30"/>
          <w:szCs w:val="30"/>
        </w:rPr>
        <w:t xml:space="preserve">УП «Гроднооблгаз» </w:t>
      </w:r>
      <w:r w:rsidR="007E3FD0">
        <w:rPr>
          <w:sz w:val="30"/>
          <w:szCs w:val="30"/>
        </w:rPr>
        <w:t>выявле</w:t>
      </w:r>
      <w:r w:rsidR="00EB3DCD">
        <w:rPr>
          <w:sz w:val="30"/>
          <w:szCs w:val="30"/>
        </w:rPr>
        <w:t>но</w:t>
      </w:r>
      <w:r w:rsidR="00EB3DCD" w:rsidRPr="00EB3DCD">
        <w:rPr>
          <w:sz w:val="30"/>
          <w:szCs w:val="30"/>
        </w:rPr>
        <w:t xml:space="preserve"> </w:t>
      </w:r>
      <w:r w:rsidR="00FD79E5">
        <w:rPr>
          <w:sz w:val="30"/>
          <w:szCs w:val="30"/>
        </w:rPr>
        <w:t>1180 нарушений</w:t>
      </w:r>
      <w:r w:rsidR="00EB3DCD" w:rsidRPr="00EB3DCD">
        <w:rPr>
          <w:sz w:val="30"/>
          <w:szCs w:val="30"/>
        </w:rPr>
        <w:t xml:space="preserve"> требований охраны труда</w:t>
      </w:r>
      <w:r w:rsidR="00B710D9">
        <w:rPr>
          <w:sz w:val="30"/>
          <w:szCs w:val="30"/>
        </w:rPr>
        <w:t xml:space="preserve">, </w:t>
      </w:r>
      <w:r w:rsidR="00EB3DCD" w:rsidRPr="00EB3DCD">
        <w:rPr>
          <w:sz w:val="30"/>
          <w:szCs w:val="30"/>
        </w:rPr>
        <w:t xml:space="preserve"> </w:t>
      </w:r>
      <w:r w:rsidR="00B710D9">
        <w:rPr>
          <w:sz w:val="30"/>
          <w:szCs w:val="30"/>
        </w:rPr>
        <w:t>28</w:t>
      </w:r>
      <w:r w:rsidR="00B710D9" w:rsidRPr="00EB3DCD">
        <w:rPr>
          <w:sz w:val="30"/>
          <w:szCs w:val="30"/>
        </w:rPr>
        <w:t xml:space="preserve"> общественными инспекторами по охране труда </w:t>
      </w:r>
      <w:r w:rsidR="00B710D9">
        <w:rPr>
          <w:sz w:val="30"/>
          <w:szCs w:val="30"/>
        </w:rPr>
        <w:t>РУП «Гродноавтодор» выявлено</w:t>
      </w:r>
      <w:r w:rsidR="00B710D9" w:rsidRPr="00EB3DCD">
        <w:rPr>
          <w:sz w:val="30"/>
          <w:szCs w:val="30"/>
        </w:rPr>
        <w:t xml:space="preserve"> </w:t>
      </w:r>
      <w:r w:rsidR="00B710D9">
        <w:rPr>
          <w:sz w:val="30"/>
          <w:szCs w:val="30"/>
        </w:rPr>
        <w:t>174 нарушения</w:t>
      </w:r>
      <w:r w:rsidR="00B710D9" w:rsidRPr="00EB3DCD">
        <w:rPr>
          <w:sz w:val="30"/>
          <w:szCs w:val="30"/>
        </w:rPr>
        <w:t xml:space="preserve"> требований охраны труда</w:t>
      </w:r>
      <w:r w:rsidR="00B710D9">
        <w:rPr>
          <w:sz w:val="30"/>
          <w:szCs w:val="30"/>
        </w:rPr>
        <w:t xml:space="preserve">, </w:t>
      </w:r>
      <w:r w:rsidR="00277CE8" w:rsidRPr="00EB3DCD">
        <w:rPr>
          <w:sz w:val="30"/>
          <w:szCs w:val="30"/>
        </w:rPr>
        <w:t xml:space="preserve">общественными инспекторами по охране труда </w:t>
      </w:r>
      <w:r w:rsidR="00277CE8">
        <w:rPr>
          <w:sz w:val="30"/>
          <w:szCs w:val="30"/>
        </w:rPr>
        <w:t>локомотивного депо Лида</w:t>
      </w:r>
      <w:r w:rsidR="00277CE8" w:rsidRPr="00EB3DCD">
        <w:rPr>
          <w:sz w:val="30"/>
          <w:szCs w:val="30"/>
        </w:rPr>
        <w:t xml:space="preserve"> </w:t>
      </w:r>
      <w:r w:rsidR="00277CE8">
        <w:rPr>
          <w:sz w:val="30"/>
          <w:szCs w:val="30"/>
        </w:rPr>
        <w:t>выявлено</w:t>
      </w:r>
      <w:r w:rsidR="00277CE8" w:rsidRPr="00EB3DCD">
        <w:rPr>
          <w:sz w:val="30"/>
          <w:szCs w:val="30"/>
        </w:rPr>
        <w:t xml:space="preserve"> </w:t>
      </w:r>
      <w:r w:rsidR="00277CE8">
        <w:rPr>
          <w:sz w:val="30"/>
          <w:szCs w:val="30"/>
        </w:rPr>
        <w:t>71 нарушение</w:t>
      </w:r>
      <w:r w:rsidR="00277CE8" w:rsidRPr="00EB3DCD">
        <w:rPr>
          <w:sz w:val="30"/>
          <w:szCs w:val="30"/>
        </w:rPr>
        <w:t xml:space="preserve"> требований охраны труда</w:t>
      </w:r>
      <w:r w:rsidR="00623190" w:rsidRPr="00623190">
        <w:rPr>
          <w:rFonts w:eastAsia="Calibri"/>
          <w:i/>
          <w:sz w:val="30"/>
          <w:szCs w:val="30"/>
        </w:rPr>
        <w:t xml:space="preserve"> </w:t>
      </w:r>
      <w:r w:rsidR="00623190" w:rsidRPr="00B11BE1">
        <w:rPr>
          <w:rFonts w:eastAsia="Calibri"/>
          <w:sz w:val="30"/>
          <w:szCs w:val="30"/>
        </w:rPr>
        <w:t>и т.д.</w:t>
      </w:r>
      <w:proofErr w:type="gramEnd"/>
      <w:r w:rsidR="00623190" w:rsidRPr="00E80435">
        <w:rPr>
          <w:rFonts w:eastAsia="Calibri"/>
          <w:sz w:val="30"/>
          <w:szCs w:val="30"/>
        </w:rPr>
        <w:t xml:space="preserve"> </w:t>
      </w:r>
      <w:r w:rsidR="00451BD5">
        <w:rPr>
          <w:rFonts w:eastAsia="Calibri"/>
          <w:sz w:val="30"/>
          <w:szCs w:val="30"/>
          <w:lang w:eastAsia="en-US"/>
        </w:rPr>
        <w:t>О</w:t>
      </w:r>
      <w:r w:rsidR="00FF0E91" w:rsidRPr="00BA0A7D">
        <w:rPr>
          <w:sz w:val="30"/>
          <w:szCs w:val="30"/>
        </w:rPr>
        <w:t>бщественные инспе</w:t>
      </w:r>
      <w:r w:rsidR="00451BD5">
        <w:rPr>
          <w:sz w:val="30"/>
          <w:szCs w:val="30"/>
        </w:rPr>
        <w:t>кторы по охране труда участвуют</w:t>
      </w:r>
      <w:r w:rsidR="00FF0E91" w:rsidRPr="00BA0A7D">
        <w:rPr>
          <w:sz w:val="30"/>
          <w:szCs w:val="30"/>
        </w:rPr>
        <w:t xml:space="preserve"> в организуемом </w:t>
      </w:r>
      <w:r w:rsidR="00BB2ED6">
        <w:rPr>
          <w:sz w:val="30"/>
          <w:szCs w:val="30"/>
        </w:rPr>
        <w:t xml:space="preserve">(не всегда, </w:t>
      </w:r>
      <w:r w:rsidR="005863EB">
        <w:rPr>
          <w:sz w:val="30"/>
          <w:szCs w:val="30"/>
        </w:rPr>
        <w:t>что является</w:t>
      </w:r>
      <w:r w:rsidR="00BB2ED6">
        <w:rPr>
          <w:sz w:val="30"/>
          <w:szCs w:val="30"/>
        </w:rPr>
        <w:t xml:space="preserve"> нарушение</w:t>
      </w:r>
      <w:r w:rsidR="005863EB">
        <w:rPr>
          <w:sz w:val="30"/>
          <w:szCs w:val="30"/>
        </w:rPr>
        <w:t>м</w:t>
      </w:r>
      <w:r w:rsidR="00BB2ED6">
        <w:rPr>
          <w:sz w:val="30"/>
          <w:szCs w:val="30"/>
        </w:rPr>
        <w:t xml:space="preserve"> </w:t>
      </w:r>
      <w:r w:rsidR="005863EB">
        <w:rPr>
          <w:sz w:val="30"/>
          <w:szCs w:val="30"/>
        </w:rPr>
        <w:t>законодательства</w:t>
      </w:r>
      <w:r w:rsidR="00BB2ED6">
        <w:rPr>
          <w:sz w:val="30"/>
          <w:szCs w:val="30"/>
        </w:rPr>
        <w:t xml:space="preserve">) </w:t>
      </w:r>
      <w:r w:rsidR="00FF0E91" w:rsidRPr="00BA0A7D">
        <w:rPr>
          <w:sz w:val="30"/>
          <w:szCs w:val="30"/>
        </w:rPr>
        <w:t xml:space="preserve">нанимателями периодическом </w:t>
      </w:r>
      <w:proofErr w:type="gramStart"/>
      <w:r w:rsidR="00FF0E91" w:rsidRPr="00BA0A7D">
        <w:rPr>
          <w:sz w:val="30"/>
          <w:szCs w:val="30"/>
        </w:rPr>
        <w:t>контроле за</w:t>
      </w:r>
      <w:proofErr w:type="gramEnd"/>
      <w:r w:rsidR="00FF0E91" w:rsidRPr="00BA0A7D">
        <w:rPr>
          <w:sz w:val="30"/>
          <w:szCs w:val="30"/>
        </w:rPr>
        <w:t xml:space="preserve"> соблюдением законодательства об охране труда, выполняя данную работу на общественных началах.</w:t>
      </w:r>
    </w:p>
    <w:p w:rsidR="00EC3A69" w:rsidRPr="00052A64" w:rsidRDefault="00EC3A69" w:rsidP="00EC3A69">
      <w:pPr>
        <w:tabs>
          <w:tab w:val="center" w:pos="0"/>
        </w:tabs>
        <w:ind w:firstLine="709"/>
        <w:jc w:val="both"/>
        <w:rPr>
          <w:rFonts w:eastAsia="Calibri"/>
          <w:sz w:val="30"/>
          <w:szCs w:val="30"/>
        </w:rPr>
      </w:pPr>
      <w:r w:rsidRPr="003E1333">
        <w:rPr>
          <w:rFonts w:eastAsia="Calibri"/>
          <w:sz w:val="30"/>
          <w:szCs w:val="30"/>
        </w:rPr>
        <w:t xml:space="preserve">В целях активизации такой работы профсоюзного актива областным объединением и обкомами отраслевых профсоюзов </w:t>
      </w:r>
      <w:r w:rsidR="00E60DE5" w:rsidRPr="003E1333">
        <w:rPr>
          <w:rFonts w:eastAsia="Calibri"/>
          <w:sz w:val="30"/>
          <w:szCs w:val="30"/>
        </w:rPr>
        <w:t xml:space="preserve">ежегодно проводятся смотры-конкурсы на лучшую организацию общественного </w:t>
      </w:r>
      <w:proofErr w:type="gramStart"/>
      <w:r w:rsidR="00E60DE5" w:rsidRPr="003E1333">
        <w:rPr>
          <w:rFonts w:eastAsia="Calibri"/>
          <w:sz w:val="30"/>
          <w:szCs w:val="30"/>
        </w:rPr>
        <w:t>контроля за</w:t>
      </w:r>
      <w:proofErr w:type="gramEnd"/>
      <w:r w:rsidR="00E60DE5" w:rsidRPr="003E1333">
        <w:rPr>
          <w:rFonts w:eastAsia="Calibri"/>
          <w:sz w:val="30"/>
          <w:szCs w:val="30"/>
        </w:rPr>
        <w:t xml:space="preserve"> соблюдением законодательства об охране труда</w:t>
      </w:r>
      <w:r w:rsidR="00E60DE5">
        <w:rPr>
          <w:rFonts w:eastAsia="Calibri"/>
          <w:sz w:val="30"/>
          <w:szCs w:val="30"/>
        </w:rPr>
        <w:t>, а</w:t>
      </w:r>
      <w:r w:rsidR="00E60DE5" w:rsidRPr="003E1333">
        <w:rPr>
          <w:sz w:val="30"/>
          <w:szCs w:val="30"/>
        </w:rPr>
        <w:t xml:space="preserve"> </w:t>
      </w:r>
      <w:r w:rsidRPr="003E1333">
        <w:rPr>
          <w:sz w:val="30"/>
          <w:szCs w:val="30"/>
        </w:rPr>
        <w:t>в помощь общественным инспекторам по охране труда издаются соответствующие памятки, в коллективные договоры включаются пункты об их моральном и мате</w:t>
      </w:r>
      <w:r w:rsidR="00E60DE5">
        <w:rPr>
          <w:sz w:val="30"/>
          <w:szCs w:val="30"/>
        </w:rPr>
        <w:t>риальном стимулировании</w:t>
      </w:r>
      <w:r w:rsidRPr="003E1333">
        <w:rPr>
          <w:rFonts w:eastAsia="Calibri"/>
          <w:sz w:val="30"/>
          <w:szCs w:val="30"/>
        </w:rPr>
        <w:t xml:space="preserve">. </w:t>
      </w:r>
      <w:r w:rsidR="00E60DE5" w:rsidRPr="00E80435">
        <w:rPr>
          <w:sz w:val="30"/>
          <w:szCs w:val="30"/>
        </w:rPr>
        <w:t xml:space="preserve">Так, в ряде организаций </w:t>
      </w:r>
      <w:r w:rsidR="00677E76">
        <w:rPr>
          <w:sz w:val="30"/>
          <w:szCs w:val="30"/>
        </w:rPr>
        <w:t xml:space="preserve">области </w:t>
      </w:r>
      <w:r w:rsidR="00E60DE5" w:rsidRPr="00E80435">
        <w:rPr>
          <w:sz w:val="30"/>
          <w:szCs w:val="30"/>
        </w:rPr>
        <w:t xml:space="preserve">в коллективных договорах предусматривается предоставление общественным инспекторам по охране труда дополнительных оплачиваемых дней к трудовому отпуску или ежемесячные (ежеквартальные) доплаты от 1 до 3 базовых величин. Например, в </w:t>
      </w:r>
      <w:r w:rsidR="00E60DE5" w:rsidRPr="0016723C">
        <w:rPr>
          <w:sz w:val="30"/>
          <w:szCs w:val="30"/>
        </w:rPr>
        <w:t xml:space="preserve">филиале </w:t>
      </w:r>
      <w:r w:rsidR="00225CEC" w:rsidRPr="0016723C">
        <w:rPr>
          <w:sz w:val="30"/>
          <w:szCs w:val="30"/>
        </w:rPr>
        <w:t>Гродненс</w:t>
      </w:r>
      <w:r w:rsidR="00E60DE5" w:rsidRPr="0016723C">
        <w:rPr>
          <w:sz w:val="30"/>
          <w:szCs w:val="30"/>
        </w:rPr>
        <w:t>кие электрические сети РУП «Гродноэнерго» в 201</w:t>
      </w:r>
      <w:r w:rsidR="00225CEC" w:rsidRPr="0016723C">
        <w:rPr>
          <w:sz w:val="30"/>
          <w:szCs w:val="30"/>
        </w:rPr>
        <w:t>8</w:t>
      </w:r>
      <w:r w:rsidR="00E60DE5" w:rsidRPr="0016723C">
        <w:rPr>
          <w:sz w:val="30"/>
          <w:szCs w:val="30"/>
        </w:rPr>
        <w:t xml:space="preserve"> году на стимулирование деятельности </w:t>
      </w:r>
      <w:r w:rsidR="004D3355" w:rsidRPr="0016723C">
        <w:rPr>
          <w:sz w:val="30"/>
          <w:szCs w:val="30"/>
        </w:rPr>
        <w:t xml:space="preserve">13 </w:t>
      </w:r>
      <w:r w:rsidR="00E60DE5" w:rsidRPr="0016723C">
        <w:rPr>
          <w:sz w:val="30"/>
          <w:szCs w:val="30"/>
        </w:rPr>
        <w:t xml:space="preserve">общественных инспекторов по охране труда </w:t>
      </w:r>
      <w:r w:rsidR="00A56D25">
        <w:rPr>
          <w:sz w:val="30"/>
          <w:szCs w:val="30"/>
        </w:rPr>
        <w:t>(на основании их ежемесячных отчетов</w:t>
      </w:r>
      <w:r w:rsidR="00E024A2">
        <w:rPr>
          <w:sz w:val="30"/>
          <w:szCs w:val="30"/>
        </w:rPr>
        <w:t xml:space="preserve"> и</w:t>
      </w:r>
      <w:r w:rsidR="00A56D25">
        <w:rPr>
          <w:sz w:val="30"/>
          <w:szCs w:val="30"/>
        </w:rPr>
        <w:t xml:space="preserve"> </w:t>
      </w:r>
      <w:r w:rsidR="00225CEC" w:rsidRPr="0016723C">
        <w:rPr>
          <w:sz w:val="30"/>
          <w:szCs w:val="30"/>
        </w:rPr>
        <w:t>по ходатайству председателя профкома</w:t>
      </w:r>
      <w:r w:rsidR="00E024A2">
        <w:rPr>
          <w:sz w:val="30"/>
          <w:szCs w:val="30"/>
        </w:rPr>
        <w:t>)</w:t>
      </w:r>
      <w:r w:rsidR="00225CEC" w:rsidRPr="0016723C">
        <w:rPr>
          <w:sz w:val="30"/>
          <w:szCs w:val="30"/>
        </w:rPr>
        <w:t xml:space="preserve"> </w:t>
      </w:r>
      <w:r w:rsidR="00E60DE5" w:rsidRPr="0016723C">
        <w:rPr>
          <w:sz w:val="30"/>
          <w:szCs w:val="30"/>
        </w:rPr>
        <w:t xml:space="preserve">выплачено </w:t>
      </w:r>
      <w:r w:rsidR="00225CEC" w:rsidRPr="0016723C">
        <w:rPr>
          <w:sz w:val="30"/>
          <w:szCs w:val="30"/>
        </w:rPr>
        <w:t>более 3 тысяч</w:t>
      </w:r>
      <w:r w:rsidR="00E60DE5" w:rsidRPr="0016723C">
        <w:rPr>
          <w:sz w:val="30"/>
          <w:szCs w:val="30"/>
        </w:rPr>
        <w:t xml:space="preserve"> рублей.</w:t>
      </w:r>
      <w:r w:rsidR="00E60DE5" w:rsidRPr="00E60DE5">
        <w:rPr>
          <w:i/>
          <w:sz w:val="30"/>
          <w:szCs w:val="30"/>
        </w:rPr>
        <w:t xml:space="preserve"> </w:t>
      </w:r>
    </w:p>
    <w:p w:rsidR="005A4605" w:rsidRPr="00E11BCB" w:rsidRDefault="00562C07" w:rsidP="00562C07">
      <w:pPr>
        <w:tabs>
          <w:tab w:val="center" w:pos="0"/>
          <w:tab w:val="right" w:pos="709"/>
        </w:tabs>
        <w:ind w:firstLine="709"/>
        <w:jc w:val="both"/>
        <w:rPr>
          <w:sz w:val="30"/>
          <w:szCs w:val="30"/>
        </w:rPr>
      </w:pPr>
      <w:r w:rsidRPr="003E1333">
        <w:rPr>
          <w:rFonts w:eastAsia="Calibri"/>
          <w:sz w:val="30"/>
          <w:szCs w:val="30"/>
        </w:rPr>
        <w:t xml:space="preserve">На усиление деятельности общественных инспекторов по охране труда направлена работа по </w:t>
      </w:r>
      <w:r>
        <w:rPr>
          <w:rFonts w:eastAsia="Calibri"/>
          <w:sz w:val="30"/>
          <w:szCs w:val="30"/>
        </w:rPr>
        <w:t xml:space="preserve">их </w:t>
      </w:r>
      <w:r w:rsidRPr="003E1333">
        <w:rPr>
          <w:rFonts w:eastAsia="Calibri"/>
          <w:sz w:val="30"/>
          <w:szCs w:val="30"/>
        </w:rPr>
        <w:t>обучению и повышению квалификации</w:t>
      </w:r>
      <w:r w:rsidR="005A4605" w:rsidRPr="00BA0A7D">
        <w:rPr>
          <w:color w:val="000000" w:themeColor="text1"/>
          <w:sz w:val="30"/>
          <w:szCs w:val="30"/>
        </w:rPr>
        <w:t>. Так, только в рамках курсов Гродненского учебно-методического отдела Республиканского учебно-методического центра профсоюзов УО ФПБ «Международный университет «МИТСО» в 2018 году обучены более 1000 общественных инспекторов по охране труда из профсоюзных организаций различных отраслей, в том числе с проведением практических занятий</w:t>
      </w:r>
      <w:r w:rsidR="005A4605" w:rsidRPr="00BA0A7D">
        <w:rPr>
          <w:sz w:val="30"/>
          <w:szCs w:val="30"/>
        </w:rPr>
        <w:t>.</w:t>
      </w:r>
      <w:r w:rsidR="005A4605" w:rsidRPr="00BA0A7D">
        <w:rPr>
          <w:color w:val="000000" w:themeColor="text1"/>
          <w:sz w:val="30"/>
          <w:szCs w:val="30"/>
        </w:rPr>
        <w:t xml:space="preserve"> </w:t>
      </w:r>
    </w:p>
    <w:p w:rsidR="00FF0E91" w:rsidRPr="00BA0A7D" w:rsidRDefault="00160CA2" w:rsidP="00160CA2">
      <w:pPr>
        <w:ind w:firstLine="709"/>
        <w:jc w:val="both"/>
        <w:rPr>
          <w:sz w:val="30"/>
          <w:szCs w:val="30"/>
        </w:rPr>
      </w:pPr>
      <w:r w:rsidRPr="00E80435">
        <w:rPr>
          <w:sz w:val="30"/>
          <w:szCs w:val="30"/>
        </w:rPr>
        <w:t>В течение года профсоюзными организациями рассматрива</w:t>
      </w:r>
      <w:r>
        <w:rPr>
          <w:sz w:val="30"/>
          <w:szCs w:val="30"/>
        </w:rPr>
        <w:t>ются</w:t>
      </w:r>
      <w:r w:rsidRPr="00E80435">
        <w:rPr>
          <w:sz w:val="30"/>
          <w:szCs w:val="30"/>
        </w:rPr>
        <w:t xml:space="preserve"> обращения работников</w:t>
      </w:r>
      <w:r>
        <w:rPr>
          <w:sz w:val="30"/>
          <w:szCs w:val="30"/>
        </w:rPr>
        <w:t>,</w:t>
      </w:r>
      <w:r w:rsidRPr="00E80435">
        <w:rPr>
          <w:sz w:val="30"/>
          <w:szCs w:val="30"/>
        </w:rPr>
        <w:t xml:space="preserve"> </w:t>
      </w:r>
      <w:r w:rsidRPr="003E1333">
        <w:rPr>
          <w:color w:val="000000" w:themeColor="text1"/>
          <w:sz w:val="30"/>
          <w:szCs w:val="30"/>
        </w:rPr>
        <w:t>провод</w:t>
      </w:r>
      <w:r>
        <w:rPr>
          <w:color w:val="000000" w:themeColor="text1"/>
          <w:sz w:val="30"/>
          <w:szCs w:val="30"/>
        </w:rPr>
        <w:t>ятся</w:t>
      </w:r>
      <w:r w:rsidRPr="003E1333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тематические «горячие линии» и</w:t>
      </w:r>
      <w:r w:rsidRPr="003E1333">
        <w:rPr>
          <w:color w:val="000000" w:themeColor="text1"/>
          <w:sz w:val="30"/>
          <w:szCs w:val="30"/>
        </w:rPr>
        <w:t xml:space="preserve"> «прямые линии» по вопросам охраны труда. </w:t>
      </w:r>
      <w:r>
        <w:rPr>
          <w:color w:val="000000" w:themeColor="text1"/>
          <w:sz w:val="30"/>
          <w:szCs w:val="30"/>
        </w:rPr>
        <w:t>Так, в</w:t>
      </w:r>
      <w:r w:rsidR="00FF0E91" w:rsidRPr="00BA0A7D">
        <w:rPr>
          <w:sz w:val="30"/>
          <w:szCs w:val="30"/>
        </w:rPr>
        <w:t xml:space="preserve"> </w:t>
      </w:r>
      <w:r w:rsidR="00A345D5" w:rsidRPr="00BA0A7D">
        <w:rPr>
          <w:sz w:val="30"/>
          <w:szCs w:val="30"/>
        </w:rPr>
        <w:t xml:space="preserve">Гродненской области общественными комиссиями и общественными инспекторами по охране труда, техническими инспекторами труда организаций профсоюзов </w:t>
      </w:r>
      <w:r w:rsidR="00B01D60" w:rsidRPr="00BA0A7D">
        <w:rPr>
          <w:sz w:val="30"/>
          <w:szCs w:val="30"/>
        </w:rPr>
        <w:t xml:space="preserve">в 2018 году </w:t>
      </w:r>
      <w:r w:rsidR="00A345D5" w:rsidRPr="00BA0A7D">
        <w:rPr>
          <w:sz w:val="30"/>
          <w:szCs w:val="30"/>
        </w:rPr>
        <w:t xml:space="preserve">рассмотрено </w:t>
      </w:r>
      <w:r w:rsidR="00FF0E91" w:rsidRPr="00BA0A7D">
        <w:rPr>
          <w:sz w:val="30"/>
          <w:szCs w:val="30"/>
        </w:rPr>
        <w:t xml:space="preserve">2974 обращения работников по вопросам охраны труда. </w:t>
      </w:r>
      <w:r w:rsidR="001E1596">
        <w:rPr>
          <w:sz w:val="30"/>
          <w:szCs w:val="30"/>
        </w:rPr>
        <w:t xml:space="preserve"> </w:t>
      </w:r>
    </w:p>
    <w:p w:rsidR="00FF0E91" w:rsidRPr="00BA0A7D" w:rsidRDefault="00FF0E91" w:rsidP="00FF0E91">
      <w:pPr>
        <w:tabs>
          <w:tab w:val="center" w:pos="0"/>
        </w:tabs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BA0A7D">
        <w:rPr>
          <w:color w:val="000000" w:themeColor="text1"/>
          <w:sz w:val="30"/>
          <w:szCs w:val="30"/>
        </w:rPr>
        <w:lastRenderedPageBreak/>
        <w:t xml:space="preserve">Профсоюзные организации области принимали участие в выполнении мероприятий </w:t>
      </w:r>
      <w:r w:rsidRPr="00BA0A7D">
        <w:rPr>
          <w:sz w:val="30"/>
          <w:szCs w:val="30"/>
        </w:rPr>
        <w:t>подпрограммы 2 «Охрана труда» Государственной программы о социальной защите и содействии занятости населения на 2016 – 2020 годы</w:t>
      </w:r>
      <w:r w:rsidRPr="00BA0A7D">
        <w:rPr>
          <w:color w:val="000000" w:themeColor="text1"/>
          <w:sz w:val="30"/>
          <w:szCs w:val="30"/>
        </w:rPr>
        <w:t>, в том числе в работе комиссий по профилактике производственного травматизма и профессиональной заболеваемости при Гродненском областном, городском и районных исполнительных комитетах, а также комиссий названных исполнительных комитетов для проверки знаний по вопросам охраны труда, участвовали</w:t>
      </w:r>
      <w:proofErr w:type="gramEnd"/>
      <w:r w:rsidRPr="00BA0A7D">
        <w:rPr>
          <w:color w:val="000000" w:themeColor="text1"/>
          <w:sz w:val="30"/>
          <w:szCs w:val="30"/>
        </w:rPr>
        <w:t xml:space="preserve"> в заседаниях исполкомов и коллегий.</w:t>
      </w:r>
    </w:p>
    <w:p w:rsidR="00FF0E91" w:rsidRPr="00BA0A7D" w:rsidRDefault="00FF0E91" w:rsidP="00FF0E91">
      <w:pPr>
        <w:tabs>
          <w:tab w:val="center" w:pos="0"/>
        </w:tabs>
        <w:ind w:firstLine="709"/>
        <w:jc w:val="both"/>
        <w:rPr>
          <w:color w:val="000000" w:themeColor="text1"/>
          <w:sz w:val="30"/>
          <w:szCs w:val="30"/>
        </w:rPr>
      </w:pPr>
      <w:r w:rsidRPr="00BA0A7D">
        <w:rPr>
          <w:color w:val="000000" w:themeColor="text1"/>
          <w:sz w:val="30"/>
          <w:szCs w:val="30"/>
        </w:rPr>
        <w:t xml:space="preserve">Представители профсоюзов </w:t>
      </w:r>
      <w:r w:rsidRPr="00BA0A7D">
        <w:rPr>
          <w:rFonts w:eastAsia="Calibri"/>
          <w:color w:val="000000" w:themeColor="text1"/>
          <w:sz w:val="30"/>
          <w:szCs w:val="30"/>
        </w:rPr>
        <w:t>участв</w:t>
      </w:r>
      <w:r w:rsidR="000B3120">
        <w:rPr>
          <w:rFonts w:eastAsia="Calibri"/>
          <w:color w:val="000000" w:themeColor="text1"/>
          <w:sz w:val="30"/>
          <w:szCs w:val="30"/>
        </w:rPr>
        <w:t>уют</w:t>
      </w:r>
      <w:r w:rsidRPr="00BA0A7D">
        <w:rPr>
          <w:rFonts w:eastAsia="Calibri"/>
          <w:color w:val="000000" w:themeColor="text1"/>
          <w:sz w:val="30"/>
          <w:szCs w:val="30"/>
        </w:rPr>
        <w:t xml:space="preserve"> в работе мобильных групп, созданных при  районных (Гродненском городском) исполнительных комитетах для оказания практической и методической помощи по обеспечению безопасных условий труда в организациях.</w:t>
      </w:r>
    </w:p>
    <w:p w:rsidR="00FF0E91" w:rsidRPr="00BA0A7D" w:rsidRDefault="00FF0E91" w:rsidP="00FF0E91">
      <w:pPr>
        <w:tabs>
          <w:tab w:val="center" w:pos="0"/>
        </w:tabs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BA0A7D">
        <w:rPr>
          <w:color w:val="000000" w:themeColor="text1"/>
          <w:sz w:val="30"/>
          <w:szCs w:val="30"/>
        </w:rPr>
        <w:t>С участием руководителей и специалистов областных организаций профсоюзов, председателей районных (Гродненского городского) объединений профсоюзов, председателей профсоюзных комитетов и общественных инспекторов по охране труда в организациях провод</w:t>
      </w:r>
      <w:r w:rsidR="00753F98">
        <w:rPr>
          <w:color w:val="000000" w:themeColor="text1"/>
          <w:sz w:val="30"/>
          <w:szCs w:val="30"/>
        </w:rPr>
        <w:t>ятся</w:t>
      </w:r>
      <w:r w:rsidRPr="00BA0A7D">
        <w:rPr>
          <w:color w:val="000000" w:themeColor="text1"/>
          <w:sz w:val="30"/>
          <w:szCs w:val="30"/>
        </w:rPr>
        <w:t xml:space="preserve"> всемирный, отраслевые, областные, городские и районные Дни охраны труда. </w:t>
      </w:r>
      <w:proofErr w:type="gramEnd"/>
    </w:p>
    <w:p w:rsidR="00FF0E91" w:rsidRDefault="00FF0E91" w:rsidP="00FF0E91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BA0A7D">
        <w:rPr>
          <w:rFonts w:ascii="Times New Roman" w:hAnsi="Times New Roman"/>
          <w:sz w:val="30"/>
          <w:szCs w:val="30"/>
        </w:rPr>
        <w:t>По инициативе Гродненского областного объединения профсоюзов</w:t>
      </w:r>
      <w:r w:rsidRPr="00BA0A7D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BA0A7D">
        <w:rPr>
          <w:rFonts w:ascii="Times New Roman" w:hAnsi="Times New Roman"/>
          <w:color w:val="000000" w:themeColor="text1"/>
          <w:sz w:val="30"/>
          <w:szCs w:val="30"/>
        </w:rPr>
        <w:t>с целью информирования работающих на местах</w:t>
      </w:r>
      <w:r w:rsidR="002635D8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ежеквартально</w:t>
      </w:r>
      <w:r w:rsidRPr="00BA0A7D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F35A60">
        <w:rPr>
          <w:rFonts w:ascii="Times New Roman" w:hAnsi="Times New Roman"/>
          <w:color w:val="000000" w:themeColor="text1"/>
          <w:sz w:val="30"/>
          <w:szCs w:val="30"/>
          <w:lang w:val="ru-RU"/>
        </w:rPr>
        <w:t>проводятся</w:t>
      </w:r>
      <w:r w:rsidRPr="00BA0A7D">
        <w:rPr>
          <w:rFonts w:ascii="Times New Roman" w:hAnsi="Times New Roman"/>
          <w:color w:val="000000" w:themeColor="text1"/>
          <w:sz w:val="30"/>
          <w:szCs w:val="30"/>
        </w:rPr>
        <w:t xml:space="preserve"> областные единые Дни профилактики производственного травматизма, в рамках которых председатели, технические инспекторы труда и другие специалисты организаций профсоюзов, а также профактив выступа</w:t>
      </w:r>
      <w:r w:rsidR="009F4F19">
        <w:rPr>
          <w:rFonts w:ascii="Times New Roman" w:hAnsi="Times New Roman"/>
          <w:color w:val="000000" w:themeColor="text1"/>
          <w:sz w:val="30"/>
          <w:szCs w:val="30"/>
          <w:lang w:val="ru-RU"/>
        </w:rPr>
        <w:t>ют</w:t>
      </w:r>
      <w:r w:rsidRPr="00BA0A7D">
        <w:rPr>
          <w:rFonts w:ascii="Times New Roman" w:hAnsi="Times New Roman"/>
          <w:color w:val="000000" w:themeColor="text1"/>
          <w:sz w:val="30"/>
          <w:szCs w:val="30"/>
        </w:rPr>
        <w:t xml:space="preserve"> в трудовых коллективах с информацией о причинах, приводящих к несчастным случаям на производстве. В помощь выступающим </w:t>
      </w:r>
      <w:r w:rsidR="009F4F19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подготавливается </w:t>
      </w:r>
      <w:r w:rsidRPr="00BA0A7D">
        <w:rPr>
          <w:rFonts w:ascii="Times New Roman" w:hAnsi="Times New Roman"/>
          <w:color w:val="000000" w:themeColor="text1"/>
          <w:sz w:val="30"/>
          <w:szCs w:val="30"/>
        </w:rPr>
        <w:t xml:space="preserve">и </w:t>
      </w:r>
      <w:r w:rsidR="009F4F19">
        <w:rPr>
          <w:rFonts w:ascii="Times New Roman" w:hAnsi="Times New Roman"/>
          <w:color w:val="000000" w:themeColor="text1"/>
          <w:sz w:val="30"/>
          <w:szCs w:val="30"/>
          <w:lang w:val="ru-RU"/>
        </w:rPr>
        <w:t>рассылается</w:t>
      </w:r>
      <w:r w:rsidRPr="00BA0A7D">
        <w:rPr>
          <w:rFonts w:ascii="Times New Roman" w:hAnsi="Times New Roman"/>
          <w:color w:val="000000" w:themeColor="text1"/>
          <w:sz w:val="30"/>
          <w:szCs w:val="30"/>
        </w:rPr>
        <w:t xml:space="preserve"> соответствующая информация</w:t>
      </w:r>
      <w:r w:rsidR="009E5A6C">
        <w:rPr>
          <w:rFonts w:ascii="Times New Roman" w:hAnsi="Times New Roman"/>
          <w:color w:val="000000" w:themeColor="text1"/>
          <w:sz w:val="30"/>
          <w:szCs w:val="30"/>
          <w:lang w:val="ru-RU"/>
        </w:rPr>
        <w:t>, в том числе</w:t>
      </w:r>
      <w:r w:rsidRPr="00BA0A7D">
        <w:rPr>
          <w:rFonts w:ascii="Times New Roman" w:hAnsi="Times New Roman"/>
          <w:color w:val="000000" w:themeColor="text1"/>
          <w:sz w:val="30"/>
          <w:szCs w:val="30"/>
        </w:rPr>
        <w:t xml:space="preserve"> для размещения на стендах в организациях.</w:t>
      </w:r>
    </w:p>
    <w:p w:rsidR="004302E3" w:rsidRPr="00BA0A7D" w:rsidRDefault="004302E3" w:rsidP="004302E3">
      <w:pPr>
        <w:tabs>
          <w:tab w:val="center" w:pos="0"/>
          <w:tab w:val="left" w:pos="1815"/>
        </w:tabs>
        <w:ind w:firstLine="709"/>
        <w:contextualSpacing/>
        <w:jc w:val="both"/>
        <w:rPr>
          <w:rStyle w:val="2"/>
          <w:rFonts w:eastAsia="Calibri"/>
          <w:b w:val="0"/>
          <w:i w:val="0"/>
          <w:sz w:val="30"/>
          <w:szCs w:val="30"/>
        </w:rPr>
      </w:pPr>
      <w:r w:rsidRPr="00BA0A7D">
        <w:rPr>
          <w:rFonts w:eastAsia="Calibri"/>
          <w:sz w:val="30"/>
          <w:szCs w:val="30"/>
          <w:lang w:eastAsia="en-US"/>
        </w:rPr>
        <w:t xml:space="preserve">Вместе с тем, </w:t>
      </w:r>
      <w:r w:rsidRPr="00BA0A7D">
        <w:rPr>
          <w:rFonts w:eastAsia="Calibri"/>
          <w:sz w:val="30"/>
          <w:szCs w:val="30"/>
        </w:rPr>
        <w:t xml:space="preserve">в организациях Гродненской области, </w:t>
      </w:r>
      <w:r w:rsidRPr="00BA0A7D">
        <w:rPr>
          <w:rFonts w:eastAsia="Calibri"/>
          <w:sz w:val="30"/>
          <w:szCs w:val="30"/>
          <w:lang w:eastAsia="en-US"/>
        </w:rPr>
        <w:t xml:space="preserve">в </w:t>
      </w:r>
      <w:r w:rsidRPr="00BA0A7D">
        <w:rPr>
          <w:sz w:val="30"/>
          <w:szCs w:val="30"/>
        </w:rPr>
        <w:t xml:space="preserve">2018 году </w:t>
      </w:r>
      <w:r w:rsidRPr="00BA0A7D">
        <w:rPr>
          <w:rFonts w:eastAsia="Calibri"/>
          <w:sz w:val="30"/>
          <w:szCs w:val="30"/>
        </w:rPr>
        <w:t xml:space="preserve">по сравнению с 2017 годом, количество </w:t>
      </w:r>
      <w:r w:rsidRPr="004302E3">
        <w:rPr>
          <w:rStyle w:val="2"/>
          <w:rFonts w:eastAsia="Calibri"/>
          <w:b w:val="0"/>
          <w:i w:val="0"/>
          <w:sz w:val="30"/>
          <w:szCs w:val="30"/>
        </w:rPr>
        <w:t>погибших</w:t>
      </w:r>
      <w:r w:rsidRPr="00BA0A7D">
        <w:rPr>
          <w:rStyle w:val="2"/>
          <w:rFonts w:eastAsia="Calibri"/>
          <w:sz w:val="30"/>
          <w:szCs w:val="30"/>
        </w:rPr>
        <w:t xml:space="preserve"> </w:t>
      </w:r>
      <w:r w:rsidRPr="00BA0A7D">
        <w:rPr>
          <w:rFonts w:eastAsia="Calibri"/>
          <w:sz w:val="30"/>
          <w:szCs w:val="30"/>
        </w:rPr>
        <w:t>на производстве увеличил</w:t>
      </w:r>
      <w:r w:rsidRPr="004302E3">
        <w:rPr>
          <w:rStyle w:val="2"/>
          <w:rFonts w:eastAsia="Calibri"/>
          <w:b w:val="0"/>
          <w:i w:val="0"/>
          <w:sz w:val="30"/>
          <w:szCs w:val="30"/>
        </w:rPr>
        <w:t xml:space="preserve">ось с 10 до 13 человек, а тяжело травмированных – с 61 до 82 человек. </w:t>
      </w:r>
    </w:p>
    <w:p w:rsidR="00E17CC8" w:rsidRPr="003E1333" w:rsidRDefault="00D350C1" w:rsidP="00E17CC8">
      <w:pPr>
        <w:pStyle w:val="a8"/>
        <w:tabs>
          <w:tab w:val="center" w:pos="0"/>
        </w:tabs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3E1333">
        <w:rPr>
          <w:sz w:val="30"/>
          <w:szCs w:val="30"/>
        </w:rPr>
        <w:t xml:space="preserve">амыми травмоопасными профессиями </w:t>
      </w:r>
      <w:r>
        <w:rPr>
          <w:sz w:val="30"/>
          <w:szCs w:val="30"/>
        </w:rPr>
        <w:t>в</w:t>
      </w:r>
      <w:r w:rsidR="00E17CC8" w:rsidRPr="003E1333">
        <w:rPr>
          <w:sz w:val="30"/>
          <w:szCs w:val="30"/>
        </w:rPr>
        <w:t xml:space="preserve"> прошлом году являлись: водитель автомобиля, тракторист-машинист, животновод, подсобный рабочий, грузчик, рабочие строительных профессий и др.</w:t>
      </w:r>
    </w:p>
    <w:p w:rsidR="00E17CC8" w:rsidRPr="003E1333" w:rsidRDefault="00E17CC8" w:rsidP="00E17CC8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3E1333">
        <w:rPr>
          <w:rFonts w:ascii="Times New Roman" w:hAnsi="Times New Roman"/>
          <w:sz w:val="30"/>
          <w:szCs w:val="30"/>
        </w:rPr>
        <w:t>Профсоюзными организациями области осуществля</w:t>
      </w:r>
      <w:proofErr w:type="spellStart"/>
      <w:r w:rsidR="0088382D">
        <w:rPr>
          <w:rFonts w:ascii="Times New Roman" w:hAnsi="Times New Roman"/>
          <w:sz w:val="30"/>
          <w:szCs w:val="30"/>
          <w:lang w:val="ru-RU"/>
        </w:rPr>
        <w:t>ет</w:t>
      </w:r>
      <w:proofErr w:type="spellEnd"/>
      <w:r w:rsidRPr="003E1333">
        <w:rPr>
          <w:rFonts w:ascii="Times New Roman" w:hAnsi="Times New Roman"/>
          <w:sz w:val="30"/>
          <w:szCs w:val="30"/>
        </w:rPr>
        <w:t xml:space="preserve">ся контроль за выполнением обязательств и мероприятий по охране труда коллективных договоров и соглашений, в том числе в части своевременного назначения и выплаты нанимателями материальной помощи пострадавшим в результате несчастных случаев и семьям погибших на производстве работников. Согласно оперативным данным </w:t>
      </w:r>
      <w:r w:rsidRPr="003E1333">
        <w:rPr>
          <w:rFonts w:ascii="Times New Roman" w:hAnsi="Times New Roman"/>
          <w:sz w:val="30"/>
          <w:szCs w:val="30"/>
        </w:rPr>
        <w:lastRenderedPageBreak/>
        <w:t xml:space="preserve">по итогам 2018 года в соответствии с нормами областного Соглашения 4 семьям погибших на производстве и 20 работникам, утратившим трудоспособность в результате  несчастных случаев и профессиональных заболеваний, начислено единовременной материальной помощи на сумму более 670 тыс. рублей, часть из которых выплачивается в рассрочку. </w:t>
      </w:r>
    </w:p>
    <w:p w:rsidR="00AB2C46" w:rsidRDefault="00AB2C46" w:rsidP="00AB2C46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Следует отметить, что часто несчастные случаи на производстве можно предотвратить</w:t>
      </w:r>
      <w:r w:rsidR="00B21471">
        <w:rPr>
          <w:rStyle w:val="FontStyle24"/>
          <w:sz w:val="30"/>
          <w:szCs w:val="30"/>
        </w:rPr>
        <w:t>, если</w:t>
      </w:r>
      <w:r>
        <w:rPr>
          <w:rStyle w:val="FontStyle24"/>
          <w:sz w:val="30"/>
          <w:szCs w:val="30"/>
        </w:rPr>
        <w:t xml:space="preserve"> своевременно устрани</w:t>
      </w:r>
      <w:r w:rsidR="00B21471">
        <w:rPr>
          <w:rStyle w:val="FontStyle24"/>
          <w:sz w:val="30"/>
          <w:szCs w:val="30"/>
        </w:rPr>
        <w:t>ть</w:t>
      </w:r>
      <w:r>
        <w:rPr>
          <w:rStyle w:val="FontStyle24"/>
          <w:sz w:val="30"/>
          <w:szCs w:val="30"/>
        </w:rPr>
        <w:t xml:space="preserve"> их причины</w:t>
      </w:r>
      <w:r w:rsidR="0026699E">
        <w:rPr>
          <w:rStyle w:val="FontStyle24"/>
          <w:sz w:val="30"/>
          <w:szCs w:val="30"/>
        </w:rPr>
        <w:t>, поэтому</w:t>
      </w:r>
      <w:r>
        <w:rPr>
          <w:rStyle w:val="FontStyle24"/>
          <w:sz w:val="30"/>
          <w:szCs w:val="30"/>
        </w:rPr>
        <w:t xml:space="preserve"> значительную </w:t>
      </w:r>
      <w:r w:rsidR="00092649">
        <w:rPr>
          <w:rStyle w:val="FontStyle24"/>
          <w:sz w:val="30"/>
          <w:szCs w:val="30"/>
        </w:rPr>
        <w:t xml:space="preserve">профилактическую </w:t>
      </w:r>
      <w:r>
        <w:rPr>
          <w:rStyle w:val="FontStyle24"/>
          <w:sz w:val="30"/>
          <w:szCs w:val="30"/>
        </w:rPr>
        <w:t xml:space="preserve">роль здесь может </w:t>
      </w:r>
      <w:r w:rsidR="0026699E">
        <w:rPr>
          <w:rStyle w:val="FontStyle24"/>
          <w:sz w:val="30"/>
          <w:szCs w:val="30"/>
        </w:rPr>
        <w:t>оказать</w:t>
      </w:r>
      <w:r>
        <w:rPr>
          <w:rStyle w:val="FontStyle24"/>
          <w:sz w:val="30"/>
          <w:szCs w:val="30"/>
        </w:rPr>
        <w:t>:</w:t>
      </w:r>
    </w:p>
    <w:p w:rsidR="00AB2C46" w:rsidRDefault="00AB2C46" w:rsidP="00AB2C46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- налаживание тесного и результативного взаимодействия </w:t>
      </w:r>
      <w:r w:rsidRPr="002543AC">
        <w:rPr>
          <w:rStyle w:val="FontStyle24"/>
          <w:sz w:val="30"/>
          <w:szCs w:val="30"/>
        </w:rPr>
        <w:t>общественных инспекторов по охране труда</w:t>
      </w:r>
      <w:r>
        <w:rPr>
          <w:rStyle w:val="FontStyle24"/>
          <w:sz w:val="30"/>
          <w:szCs w:val="30"/>
        </w:rPr>
        <w:t xml:space="preserve"> </w:t>
      </w:r>
      <w:r w:rsidR="006E1C84">
        <w:rPr>
          <w:rStyle w:val="FontStyle24"/>
          <w:sz w:val="30"/>
          <w:szCs w:val="30"/>
        </w:rPr>
        <w:t xml:space="preserve">со специалистами по охране труда, </w:t>
      </w:r>
      <w:r>
        <w:rPr>
          <w:rStyle w:val="FontStyle24"/>
          <w:sz w:val="30"/>
          <w:szCs w:val="30"/>
        </w:rPr>
        <w:t xml:space="preserve">ответственными должностными лицами и руководством организаций в части </w:t>
      </w:r>
      <w:r w:rsidR="0068299E">
        <w:rPr>
          <w:rStyle w:val="FontStyle24"/>
          <w:sz w:val="30"/>
          <w:szCs w:val="30"/>
        </w:rPr>
        <w:t xml:space="preserve">обеспечения здоровых и безопасных условий труда, </w:t>
      </w:r>
      <w:r>
        <w:rPr>
          <w:rStyle w:val="FontStyle24"/>
          <w:sz w:val="30"/>
          <w:szCs w:val="30"/>
        </w:rPr>
        <w:t>устранения и недопущения причин, которые привели к гибели или травматизму в аналогичных (однопрофильных) предприятиях;</w:t>
      </w:r>
    </w:p>
    <w:p w:rsidR="00AB2C46" w:rsidRPr="002543AC" w:rsidRDefault="00AB2C46" w:rsidP="00AB2C46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- проведение с учетом специфики деятельности организации (структурного подразделения) </w:t>
      </w:r>
      <w:r w:rsidR="0080529E">
        <w:rPr>
          <w:rStyle w:val="FontStyle24"/>
          <w:sz w:val="30"/>
          <w:szCs w:val="30"/>
        </w:rPr>
        <w:t xml:space="preserve">обучения </w:t>
      </w:r>
      <w:r w:rsidR="00217635" w:rsidRPr="002543AC">
        <w:rPr>
          <w:rStyle w:val="FontStyle24"/>
          <w:sz w:val="30"/>
          <w:szCs w:val="30"/>
        </w:rPr>
        <w:t>общественных инспекторов по охране труда</w:t>
      </w:r>
      <w:r w:rsidR="00217635">
        <w:rPr>
          <w:rStyle w:val="FontStyle24"/>
          <w:sz w:val="30"/>
          <w:szCs w:val="30"/>
        </w:rPr>
        <w:t xml:space="preserve"> </w:t>
      </w:r>
      <w:r w:rsidR="0080529E">
        <w:rPr>
          <w:rStyle w:val="FontStyle24"/>
          <w:sz w:val="30"/>
          <w:szCs w:val="30"/>
        </w:rPr>
        <w:t>с практическими занятиями</w:t>
      </w:r>
      <w:r>
        <w:rPr>
          <w:rStyle w:val="FontStyle24"/>
          <w:sz w:val="30"/>
          <w:szCs w:val="30"/>
        </w:rPr>
        <w:t xml:space="preserve"> по отработке конкретных действий</w:t>
      </w:r>
      <w:r w:rsidRPr="00600287">
        <w:rPr>
          <w:rStyle w:val="FontStyle24"/>
          <w:sz w:val="30"/>
          <w:szCs w:val="30"/>
        </w:rPr>
        <w:t xml:space="preserve"> </w:t>
      </w:r>
      <w:r w:rsidR="003B17B5">
        <w:rPr>
          <w:rStyle w:val="FontStyle24"/>
          <w:sz w:val="30"/>
          <w:szCs w:val="30"/>
        </w:rPr>
        <w:t xml:space="preserve">(чтобы знать и понимать что, как и когда он должен делать в рамках предоставленных полномочий) </w:t>
      </w:r>
      <w:r>
        <w:rPr>
          <w:rStyle w:val="FontStyle24"/>
          <w:sz w:val="30"/>
          <w:szCs w:val="30"/>
        </w:rPr>
        <w:t>и др.</w:t>
      </w:r>
    </w:p>
    <w:p w:rsidR="0030367D" w:rsidRPr="003E1333" w:rsidRDefault="00F24E0B" w:rsidP="0030367D">
      <w:pPr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  <w:lang w:val="be-BY"/>
        </w:rPr>
        <w:t>Д</w:t>
      </w:r>
      <w:r w:rsidRPr="003E1333">
        <w:rPr>
          <w:color w:val="000000" w:themeColor="text1"/>
          <w:sz w:val="30"/>
          <w:szCs w:val="30"/>
        </w:rPr>
        <w:t xml:space="preserve">ля привлечения внимания населения к вопросам охраны и безопасности труда соответствующие материалы </w:t>
      </w:r>
      <w:r>
        <w:rPr>
          <w:color w:val="000000" w:themeColor="text1"/>
          <w:sz w:val="30"/>
          <w:szCs w:val="30"/>
        </w:rPr>
        <w:t>п</w:t>
      </w:r>
      <w:r w:rsidR="0030367D" w:rsidRPr="003E1333">
        <w:rPr>
          <w:sz w:val="30"/>
          <w:szCs w:val="30"/>
        </w:rPr>
        <w:t xml:space="preserve">ри содействии профсоюзов регулярно размещались в </w:t>
      </w:r>
      <w:r w:rsidR="0080529E" w:rsidRPr="003E1333">
        <w:rPr>
          <w:sz w:val="30"/>
          <w:szCs w:val="30"/>
        </w:rPr>
        <w:t xml:space="preserve">региональных </w:t>
      </w:r>
      <w:r w:rsidR="0030367D" w:rsidRPr="003E1333">
        <w:rPr>
          <w:sz w:val="30"/>
          <w:szCs w:val="30"/>
        </w:rPr>
        <w:t xml:space="preserve">средствах массовой информации, </w:t>
      </w:r>
      <w:r w:rsidR="004D7675" w:rsidRPr="00E80435">
        <w:rPr>
          <w:rFonts w:eastAsia="Calibri"/>
          <w:sz w:val="30"/>
          <w:szCs w:val="30"/>
          <w:lang w:eastAsia="en-US"/>
        </w:rPr>
        <w:t xml:space="preserve">на интернет-сайте </w:t>
      </w:r>
      <w:r w:rsidR="004D7675" w:rsidRPr="00E80435">
        <w:rPr>
          <w:rFonts w:eastAsia="Calibri"/>
          <w:color w:val="000000"/>
          <w:sz w:val="30"/>
          <w:szCs w:val="30"/>
        </w:rPr>
        <w:t xml:space="preserve">Гродненского </w:t>
      </w:r>
      <w:r w:rsidR="004D7675" w:rsidRPr="00E80435">
        <w:rPr>
          <w:rFonts w:eastAsia="Calibri"/>
          <w:sz w:val="30"/>
          <w:szCs w:val="30"/>
          <w:lang w:eastAsia="en-US"/>
        </w:rPr>
        <w:t xml:space="preserve">областного объединения профсоюзов </w:t>
      </w:r>
      <w:r w:rsidR="004D7675" w:rsidRPr="00E80435">
        <w:rPr>
          <w:rFonts w:eastAsia="Calibri"/>
          <w:sz w:val="30"/>
          <w:szCs w:val="30"/>
        </w:rPr>
        <w:t>(</w:t>
      </w:r>
      <w:hyperlink r:id="rId6" w:history="1">
        <w:r w:rsidR="004D7675" w:rsidRPr="009D1030">
          <w:rPr>
            <w:rStyle w:val="a3"/>
            <w:color w:val="000000"/>
            <w:sz w:val="30"/>
            <w:szCs w:val="30"/>
            <w:lang w:val="en-US"/>
          </w:rPr>
          <w:t>www</w:t>
        </w:r>
        <w:r w:rsidR="004D7675" w:rsidRPr="009D1030">
          <w:rPr>
            <w:rStyle w:val="a3"/>
            <w:color w:val="000000"/>
            <w:sz w:val="30"/>
            <w:szCs w:val="30"/>
          </w:rPr>
          <w:t>.</w:t>
        </w:r>
      </w:hyperlink>
      <w:r w:rsidR="004D7675" w:rsidRPr="009D1030">
        <w:rPr>
          <w:sz w:val="30"/>
          <w:szCs w:val="30"/>
          <w:u w:val="single"/>
        </w:rPr>
        <w:t>grodno.1prof.by</w:t>
      </w:r>
      <w:r w:rsidR="004D7675" w:rsidRPr="00E80435">
        <w:rPr>
          <w:color w:val="000000"/>
          <w:sz w:val="30"/>
          <w:szCs w:val="30"/>
        </w:rPr>
        <w:t>)</w:t>
      </w:r>
      <w:r w:rsidR="0030367D" w:rsidRPr="003E1333">
        <w:rPr>
          <w:color w:val="000000"/>
          <w:sz w:val="30"/>
          <w:szCs w:val="30"/>
        </w:rPr>
        <w:t xml:space="preserve"> и др</w:t>
      </w:r>
      <w:r w:rsidR="0030367D" w:rsidRPr="003E1333">
        <w:rPr>
          <w:rFonts w:eastAsia="Calibri"/>
          <w:sz w:val="30"/>
          <w:szCs w:val="30"/>
        </w:rPr>
        <w:t xml:space="preserve">. </w:t>
      </w:r>
    </w:p>
    <w:p w:rsidR="003E71B7" w:rsidRDefault="003E71B7"/>
    <w:p w:rsidR="004421E4" w:rsidRDefault="004421E4"/>
    <w:p w:rsidR="00AF3DEA" w:rsidRPr="00AF3DEA" w:rsidRDefault="00AF3DEA" w:rsidP="004421E4">
      <w:pPr>
        <w:jc w:val="right"/>
        <w:rPr>
          <w:sz w:val="30"/>
          <w:szCs w:val="30"/>
        </w:rPr>
      </w:pPr>
      <w:r w:rsidRPr="00AF3DEA">
        <w:rPr>
          <w:sz w:val="30"/>
          <w:szCs w:val="30"/>
        </w:rPr>
        <w:t>Гродненское областное объединение профсоюзов</w:t>
      </w:r>
    </w:p>
    <w:sectPr w:rsidR="00AF3DEA" w:rsidRPr="00AF3DEA" w:rsidSect="00577FED">
      <w:footerReference w:type="default" r:id="rId7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CD" w:rsidRDefault="00EF6ECD" w:rsidP="00AA7F6D">
      <w:r>
        <w:separator/>
      </w:r>
    </w:p>
  </w:endnote>
  <w:endnote w:type="continuationSeparator" w:id="0">
    <w:p w:rsidR="00EF6ECD" w:rsidRDefault="00EF6ECD" w:rsidP="00AA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5391"/>
      <w:docPartObj>
        <w:docPartGallery w:val="Page Numbers (Bottom of Page)"/>
        <w:docPartUnique/>
      </w:docPartObj>
    </w:sdtPr>
    <w:sdtContent>
      <w:p w:rsidR="00AA7F6D" w:rsidRDefault="000902A6">
        <w:pPr>
          <w:pStyle w:val="a6"/>
          <w:jc w:val="right"/>
        </w:pPr>
        <w:fldSimple w:instr=" PAGE   \* MERGEFORMAT ">
          <w:r w:rsidR="000C0630">
            <w:rPr>
              <w:noProof/>
            </w:rPr>
            <w:t>7</w:t>
          </w:r>
        </w:fldSimple>
      </w:p>
    </w:sdtContent>
  </w:sdt>
  <w:p w:rsidR="00AA7F6D" w:rsidRDefault="00AA7F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CD" w:rsidRDefault="00EF6ECD" w:rsidP="00AA7F6D">
      <w:r>
        <w:separator/>
      </w:r>
    </w:p>
  </w:footnote>
  <w:footnote w:type="continuationSeparator" w:id="0">
    <w:p w:rsidR="00EF6ECD" w:rsidRDefault="00EF6ECD" w:rsidP="00AA7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633"/>
    <w:rsid w:val="00010934"/>
    <w:rsid w:val="0002619A"/>
    <w:rsid w:val="000268A3"/>
    <w:rsid w:val="00040722"/>
    <w:rsid w:val="000415BF"/>
    <w:rsid w:val="00043657"/>
    <w:rsid w:val="00043818"/>
    <w:rsid w:val="000456D8"/>
    <w:rsid w:val="00046518"/>
    <w:rsid w:val="00050FF2"/>
    <w:rsid w:val="00052A64"/>
    <w:rsid w:val="00052C99"/>
    <w:rsid w:val="000557A1"/>
    <w:rsid w:val="00055832"/>
    <w:rsid w:val="00064900"/>
    <w:rsid w:val="00065BB4"/>
    <w:rsid w:val="00067278"/>
    <w:rsid w:val="00070EA5"/>
    <w:rsid w:val="000719C4"/>
    <w:rsid w:val="0007306C"/>
    <w:rsid w:val="00074E5D"/>
    <w:rsid w:val="00075ED1"/>
    <w:rsid w:val="000826FD"/>
    <w:rsid w:val="00087083"/>
    <w:rsid w:val="000902A6"/>
    <w:rsid w:val="00092649"/>
    <w:rsid w:val="0009510D"/>
    <w:rsid w:val="00096E5F"/>
    <w:rsid w:val="000A1E0B"/>
    <w:rsid w:val="000B0A05"/>
    <w:rsid w:val="000B1872"/>
    <w:rsid w:val="000B300A"/>
    <w:rsid w:val="000B3120"/>
    <w:rsid w:val="000C0630"/>
    <w:rsid w:val="000C4CBE"/>
    <w:rsid w:val="000D4458"/>
    <w:rsid w:val="000E0786"/>
    <w:rsid w:val="000E598D"/>
    <w:rsid w:val="000E71C0"/>
    <w:rsid w:val="000F3CC8"/>
    <w:rsid w:val="000F6C8F"/>
    <w:rsid w:val="00103386"/>
    <w:rsid w:val="001327DB"/>
    <w:rsid w:val="001351D2"/>
    <w:rsid w:val="00135E39"/>
    <w:rsid w:val="00140541"/>
    <w:rsid w:val="00140E1F"/>
    <w:rsid w:val="001539D1"/>
    <w:rsid w:val="00160CA2"/>
    <w:rsid w:val="0016723C"/>
    <w:rsid w:val="001717DD"/>
    <w:rsid w:val="00180386"/>
    <w:rsid w:val="00180DAD"/>
    <w:rsid w:val="001815DF"/>
    <w:rsid w:val="00183740"/>
    <w:rsid w:val="00185B39"/>
    <w:rsid w:val="0018777F"/>
    <w:rsid w:val="0019069C"/>
    <w:rsid w:val="00193309"/>
    <w:rsid w:val="00195B24"/>
    <w:rsid w:val="001A39E3"/>
    <w:rsid w:val="001A492B"/>
    <w:rsid w:val="001A6B8F"/>
    <w:rsid w:val="001B1748"/>
    <w:rsid w:val="001B3501"/>
    <w:rsid w:val="001B681F"/>
    <w:rsid w:val="001D200B"/>
    <w:rsid w:val="001D26EC"/>
    <w:rsid w:val="001D4769"/>
    <w:rsid w:val="001D64A3"/>
    <w:rsid w:val="001D6DC8"/>
    <w:rsid w:val="001E1596"/>
    <w:rsid w:val="001E28CA"/>
    <w:rsid w:val="001E7A17"/>
    <w:rsid w:val="0020214D"/>
    <w:rsid w:val="00206FBD"/>
    <w:rsid w:val="0021358A"/>
    <w:rsid w:val="002136A3"/>
    <w:rsid w:val="0021587F"/>
    <w:rsid w:val="00217635"/>
    <w:rsid w:val="0022445B"/>
    <w:rsid w:val="00225CEC"/>
    <w:rsid w:val="0023053D"/>
    <w:rsid w:val="00235F5C"/>
    <w:rsid w:val="002372FD"/>
    <w:rsid w:val="00237319"/>
    <w:rsid w:val="00241116"/>
    <w:rsid w:val="002473F3"/>
    <w:rsid w:val="00251951"/>
    <w:rsid w:val="00253D37"/>
    <w:rsid w:val="002565EA"/>
    <w:rsid w:val="002635D8"/>
    <w:rsid w:val="0026699E"/>
    <w:rsid w:val="00272AEA"/>
    <w:rsid w:val="00277CE8"/>
    <w:rsid w:val="00287BD9"/>
    <w:rsid w:val="00287E87"/>
    <w:rsid w:val="00291138"/>
    <w:rsid w:val="002920A8"/>
    <w:rsid w:val="00294F7B"/>
    <w:rsid w:val="002961D2"/>
    <w:rsid w:val="002A6984"/>
    <w:rsid w:val="002B21F6"/>
    <w:rsid w:val="002B3114"/>
    <w:rsid w:val="002B4A88"/>
    <w:rsid w:val="002C1EC5"/>
    <w:rsid w:val="002C3377"/>
    <w:rsid w:val="002C5572"/>
    <w:rsid w:val="002C7886"/>
    <w:rsid w:val="002C7DDB"/>
    <w:rsid w:val="002D1F14"/>
    <w:rsid w:val="002D579C"/>
    <w:rsid w:val="002E07EF"/>
    <w:rsid w:val="002E1953"/>
    <w:rsid w:val="002E334F"/>
    <w:rsid w:val="002F7571"/>
    <w:rsid w:val="0030367D"/>
    <w:rsid w:val="0030547F"/>
    <w:rsid w:val="00310998"/>
    <w:rsid w:val="00313BCB"/>
    <w:rsid w:val="00313F75"/>
    <w:rsid w:val="00316970"/>
    <w:rsid w:val="003202B1"/>
    <w:rsid w:val="0033282D"/>
    <w:rsid w:val="00332BEB"/>
    <w:rsid w:val="003359C1"/>
    <w:rsid w:val="00346AFD"/>
    <w:rsid w:val="00350E49"/>
    <w:rsid w:val="00354F13"/>
    <w:rsid w:val="00355E3E"/>
    <w:rsid w:val="003560B9"/>
    <w:rsid w:val="00357725"/>
    <w:rsid w:val="0036169D"/>
    <w:rsid w:val="003730B1"/>
    <w:rsid w:val="00381DEF"/>
    <w:rsid w:val="0038245E"/>
    <w:rsid w:val="00386D5D"/>
    <w:rsid w:val="00387B10"/>
    <w:rsid w:val="003906F3"/>
    <w:rsid w:val="003A23C9"/>
    <w:rsid w:val="003A245C"/>
    <w:rsid w:val="003A5BB5"/>
    <w:rsid w:val="003A62FB"/>
    <w:rsid w:val="003A7208"/>
    <w:rsid w:val="003B17B5"/>
    <w:rsid w:val="003B299D"/>
    <w:rsid w:val="003C0788"/>
    <w:rsid w:val="003C099E"/>
    <w:rsid w:val="003C19C4"/>
    <w:rsid w:val="003C1D2E"/>
    <w:rsid w:val="003C5159"/>
    <w:rsid w:val="003C6B90"/>
    <w:rsid w:val="003D003E"/>
    <w:rsid w:val="003D2FFD"/>
    <w:rsid w:val="003D45E7"/>
    <w:rsid w:val="003D5D8D"/>
    <w:rsid w:val="003E16DE"/>
    <w:rsid w:val="003E71B7"/>
    <w:rsid w:val="003F3A0D"/>
    <w:rsid w:val="003F3DCC"/>
    <w:rsid w:val="003F50B1"/>
    <w:rsid w:val="003F5A23"/>
    <w:rsid w:val="004028D1"/>
    <w:rsid w:val="00410B03"/>
    <w:rsid w:val="00410C42"/>
    <w:rsid w:val="00415114"/>
    <w:rsid w:val="00416D21"/>
    <w:rsid w:val="00422B0D"/>
    <w:rsid w:val="0042388D"/>
    <w:rsid w:val="004302E3"/>
    <w:rsid w:val="00432848"/>
    <w:rsid w:val="00433154"/>
    <w:rsid w:val="004378DC"/>
    <w:rsid w:val="004421E4"/>
    <w:rsid w:val="00450EAA"/>
    <w:rsid w:val="00451BD5"/>
    <w:rsid w:val="00452EB3"/>
    <w:rsid w:val="0045471F"/>
    <w:rsid w:val="004568E4"/>
    <w:rsid w:val="00461608"/>
    <w:rsid w:val="004755BE"/>
    <w:rsid w:val="004910B6"/>
    <w:rsid w:val="004B3010"/>
    <w:rsid w:val="004B3109"/>
    <w:rsid w:val="004C49D7"/>
    <w:rsid w:val="004C4DAC"/>
    <w:rsid w:val="004C61BE"/>
    <w:rsid w:val="004D0D46"/>
    <w:rsid w:val="004D197E"/>
    <w:rsid w:val="004D25EF"/>
    <w:rsid w:val="004D3355"/>
    <w:rsid w:val="004D3903"/>
    <w:rsid w:val="004D55F7"/>
    <w:rsid w:val="004D7675"/>
    <w:rsid w:val="004D775C"/>
    <w:rsid w:val="004E4472"/>
    <w:rsid w:val="004F16D5"/>
    <w:rsid w:val="004F1738"/>
    <w:rsid w:val="004F37DA"/>
    <w:rsid w:val="004F4184"/>
    <w:rsid w:val="004F45DF"/>
    <w:rsid w:val="004F70D1"/>
    <w:rsid w:val="00501D0B"/>
    <w:rsid w:val="00510547"/>
    <w:rsid w:val="00520CD0"/>
    <w:rsid w:val="005224CA"/>
    <w:rsid w:val="00526AAB"/>
    <w:rsid w:val="00526D34"/>
    <w:rsid w:val="0053092E"/>
    <w:rsid w:val="0053380C"/>
    <w:rsid w:val="0053538F"/>
    <w:rsid w:val="00543974"/>
    <w:rsid w:val="00545F19"/>
    <w:rsid w:val="0055126F"/>
    <w:rsid w:val="00552B9F"/>
    <w:rsid w:val="00553FB0"/>
    <w:rsid w:val="00554220"/>
    <w:rsid w:val="00555760"/>
    <w:rsid w:val="00560BB1"/>
    <w:rsid w:val="00562C07"/>
    <w:rsid w:val="00563817"/>
    <w:rsid w:val="00577188"/>
    <w:rsid w:val="00577F6E"/>
    <w:rsid w:val="00577FED"/>
    <w:rsid w:val="00583970"/>
    <w:rsid w:val="00584CE8"/>
    <w:rsid w:val="00585583"/>
    <w:rsid w:val="005859F7"/>
    <w:rsid w:val="005863EB"/>
    <w:rsid w:val="00590A8D"/>
    <w:rsid w:val="005932EE"/>
    <w:rsid w:val="005A043B"/>
    <w:rsid w:val="005A4605"/>
    <w:rsid w:val="005B0293"/>
    <w:rsid w:val="005B3154"/>
    <w:rsid w:val="005B63D2"/>
    <w:rsid w:val="005B6585"/>
    <w:rsid w:val="005B6E8E"/>
    <w:rsid w:val="005B6FB7"/>
    <w:rsid w:val="005C30C3"/>
    <w:rsid w:val="005C4E9D"/>
    <w:rsid w:val="005D2009"/>
    <w:rsid w:val="005E4BAD"/>
    <w:rsid w:val="00605EC0"/>
    <w:rsid w:val="00606153"/>
    <w:rsid w:val="00612634"/>
    <w:rsid w:val="00616A3D"/>
    <w:rsid w:val="006204D2"/>
    <w:rsid w:val="00623190"/>
    <w:rsid w:val="00624223"/>
    <w:rsid w:val="006245C0"/>
    <w:rsid w:val="00625728"/>
    <w:rsid w:val="00635A57"/>
    <w:rsid w:val="006361C1"/>
    <w:rsid w:val="006400CE"/>
    <w:rsid w:val="006410A8"/>
    <w:rsid w:val="006444A2"/>
    <w:rsid w:val="00645360"/>
    <w:rsid w:val="006529E2"/>
    <w:rsid w:val="0066238C"/>
    <w:rsid w:val="006674EB"/>
    <w:rsid w:val="00677E76"/>
    <w:rsid w:val="006825C4"/>
    <w:rsid w:val="0068299E"/>
    <w:rsid w:val="00687468"/>
    <w:rsid w:val="006925EA"/>
    <w:rsid w:val="00692782"/>
    <w:rsid w:val="006939FE"/>
    <w:rsid w:val="00695A76"/>
    <w:rsid w:val="006C6101"/>
    <w:rsid w:val="006D4245"/>
    <w:rsid w:val="006D678C"/>
    <w:rsid w:val="006E1918"/>
    <w:rsid w:val="006E1C84"/>
    <w:rsid w:val="006E311D"/>
    <w:rsid w:val="006E4841"/>
    <w:rsid w:val="006E6DB6"/>
    <w:rsid w:val="006E7A13"/>
    <w:rsid w:val="006F5CFE"/>
    <w:rsid w:val="00700B5B"/>
    <w:rsid w:val="007011F3"/>
    <w:rsid w:val="007023AB"/>
    <w:rsid w:val="00704046"/>
    <w:rsid w:val="00710996"/>
    <w:rsid w:val="0071163D"/>
    <w:rsid w:val="00733DA7"/>
    <w:rsid w:val="007346BF"/>
    <w:rsid w:val="00753373"/>
    <w:rsid w:val="00753F98"/>
    <w:rsid w:val="0075480A"/>
    <w:rsid w:val="00760504"/>
    <w:rsid w:val="00762449"/>
    <w:rsid w:val="0076347C"/>
    <w:rsid w:val="0076537C"/>
    <w:rsid w:val="007705A2"/>
    <w:rsid w:val="00770C96"/>
    <w:rsid w:val="00775B66"/>
    <w:rsid w:val="00777716"/>
    <w:rsid w:val="00780A72"/>
    <w:rsid w:val="0078414E"/>
    <w:rsid w:val="0078517A"/>
    <w:rsid w:val="00790EE3"/>
    <w:rsid w:val="0079406D"/>
    <w:rsid w:val="00795289"/>
    <w:rsid w:val="00797FA2"/>
    <w:rsid w:val="007B5C2B"/>
    <w:rsid w:val="007C0FF6"/>
    <w:rsid w:val="007C4916"/>
    <w:rsid w:val="007D294F"/>
    <w:rsid w:val="007D2ACF"/>
    <w:rsid w:val="007D3B80"/>
    <w:rsid w:val="007D5B3B"/>
    <w:rsid w:val="007D5DA4"/>
    <w:rsid w:val="007E1A74"/>
    <w:rsid w:val="007E3FD0"/>
    <w:rsid w:val="007E5166"/>
    <w:rsid w:val="007F066F"/>
    <w:rsid w:val="007F1E88"/>
    <w:rsid w:val="007F383B"/>
    <w:rsid w:val="007F4DB7"/>
    <w:rsid w:val="00801FAA"/>
    <w:rsid w:val="0080529E"/>
    <w:rsid w:val="00823C6E"/>
    <w:rsid w:val="00824F5E"/>
    <w:rsid w:val="008267AC"/>
    <w:rsid w:val="008307EC"/>
    <w:rsid w:val="00834F20"/>
    <w:rsid w:val="0084171C"/>
    <w:rsid w:val="008419F2"/>
    <w:rsid w:val="008465A7"/>
    <w:rsid w:val="008508B5"/>
    <w:rsid w:val="00852528"/>
    <w:rsid w:val="00853C0C"/>
    <w:rsid w:val="00856947"/>
    <w:rsid w:val="00857C9C"/>
    <w:rsid w:val="00857D34"/>
    <w:rsid w:val="00874A51"/>
    <w:rsid w:val="00880AF8"/>
    <w:rsid w:val="0088374D"/>
    <w:rsid w:val="008837F6"/>
    <w:rsid w:val="0088382D"/>
    <w:rsid w:val="00883FF5"/>
    <w:rsid w:val="008854CA"/>
    <w:rsid w:val="00891FE2"/>
    <w:rsid w:val="008931B1"/>
    <w:rsid w:val="00897462"/>
    <w:rsid w:val="00897D78"/>
    <w:rsid w:val="008A1352"/>
    <w:rsid w:val="008A6C14"/>
    <w:rsid w:val="008B3FF7"/>
    <w:rsid w:val="008D1986"/>
    <w:rsid w:val="008D1F23"/>
    <w:rsid w:val="008D5FDF"/>
    <w:rsid w:val="008E1224"/>
    <w:rsid w:val="008E464E"/>
    <w:rsid w:val="008E69D8"/>
    <w:rsid w:val="008F6DE0"/>
    <w:rsid w:val="008F7732"/>
    <w:rsid w:val="00901C82"/>
    <w:rsid w:val="00902D92"/>
    <w:rsid w:val="00903FDC"/>
    <w:rsid w:val="00905AA8"/>
    <w:rsid w:val="00910037"/>
    <w:rsid w:val="00911966"/>
    <w:rsid w:val="0091451F"/>
    <w:rsid w:val="009211E0"/>
    <w:rsid w:val="00922CFE"/>
    <w:rsid w:val="00924B4F"/>
    <w:rsid w:val="00934749"/>
    <w:rsid w:val="00935DC8"/>
    <w:rsid w:val="0093763D"/>
    <w:rsid w:val="00944C0A"/>
    <w:rsid w:val="00944CE4"/>
    <w:rsid w:val="00945D57"/>
    <w:rsid w:val="00954A7D"/>
    <w:rsid w:val="00960390"/>
    <w:rsid w:val="00966C58"/>
    <w:rsid w:val="00976474"/>
    <w:rsid w:val="00983DBB"/>
    <w:rsid w:val="00986509"/>
    <w:rsid w:val="00987BBF"/>
    <w:rsid w:val="00990CA9"/>
    <w:rsid w:val="00991E0A"/>
    <w:rsid w:val="00997033"/>
    <w:rsid w:val="009A49B0"/>
    <w:rsid w:val="009B0D2D"/>
    <w:rsid w:val="009B2231"/>
    <w:rsid w:val="009B322B"/>
    <w:rsid w:val="009B33E2"/>
    <w:rsid w:val="009B4B24"/>
    <w:rsid w:val="009D0516"/>
    <w:rsid w:val="009D1030"/>
    <w:rsid w:val="009D5605"/>
    <w:rsid w:val="009E5A6C"/>
    <w:rsid w:val="009F162F"/>
    <w:rsid w:val="009F3A5F"/>
    <w:rsid w:val="009F4F19"/>
    <w:rsid w:val="009F7147"/>
    <w:rsid w:val="00A016EC"/>
    <w:rsid w:val="00A03BD5"/>
    <w:rsid w:val="00A04BE9"/>
    <w:rsid w:val="00A17C76"/>
    <w:rsid w:val="00A22142"/>
    <w:rsid w:val="00A2561E"/>
    <w:rsid w:val="00A264D8"/>
    <w:rsid w:val="00A33DB8"/>
    <w:rsid w:val="00A345D5"/>
    <w:rsid w:val="00A34D23"/>
    <w:rsid w:val="00A360F5"/>
    <w:rsid w:val="00A44022"/>
    <w:rsid w:val="00A442D4"/>
    <w:rsid w:val="00A469D3"/>
    <w:rsid w:val="00A51949"/>
    <w:rsid w:val="00A56D25"/>
    <w:rsid w:val="00A64145"/>
    <w:rsid w:val="00A6728C"/>
    <w:rsid w:val="00A713C5"/>
    <w:rsid w:val="00A72B16"/>
    <w:rsid w:val="00A7689F"/>
    <w:rsid w:val="00A85212"/>
    <w:rsid w:val="00A87AB2"/>
    <w:rsid w:val="00A95BC1"/>
    <w:rsid w:val="00AA2A88"/>
    <w:rsid w:val="00AA5F94"/>
    <w:rsid w:val="00AA7BD4"/>
    <w:rsid w:val="00AA7F6D"/>
    <w:rsid w:val="00AB2C46"/>
    <w:rsid w:val="00AB39F1"/>
    <w:rsid w:val="00AB57CD"/>
    <w:rsid w:val="00AB6AC6"/>
    <w:rsid w:val="00AB77CC"/>
    <w:rsid w:val="00AC5253"/>
    <w:rsid w:val="00AD1543"/>
    <w:rsid w:val="00AD4195"/>
    <w:rsid w:val="00AD4592"/>
    <w:rsid w:val="00AD49CD"/>
    <w:rsid w:val="00AD5037"/>
    <w:rsid w:val="00AE13C7"/>
    <w:rsid w:val="00AE14AC"/>
    <w:rsid w:val="00AE6395"/>
    <w:rsid w:val="00AF0C82"/>
    <w:rsid w:val="00AF3DEA"/>
    <w:rsid w:val="00B01D60"/>
    <w:rsid w:val="00B04633"/>
    <w:rsid w:val="00B07E89"/>
    <w:rsid w:val="00B11818"/>
    <w:rsid w:val="00B11BE1"/>
    <w:rsid w:val="00B13CA8"/>
    <w:rsid w:val="00B21471"/>
    <w:rsid w:val="00B2498F"/>
    <w:rsid w:val="00B3159D"/>
    <w:rsid w:val="00B316AB"/>
    <w:rsid w:val="00B3258D"/>
    <w:rsid w:val="00B40098"/>
    <w:rsid w:val="00B557FE"/>
    <w:rsid w:val="00B56417"/>
    <w:rsid w:val="00B60960"/>
    <w:rsid w:val="00B710D9"/>
    <w:rsid w:val="00B75EF6"/>
    <w:rsid w:val="00B853DE"/>
    <w:rsid w:val="00B906F0"/>
    <w:rsid w:val="00B93E95"/>
    <w:rsid w:val="00B9587F"/>
    <w:rsid w:val="00B9646F"/>
    <w:rsid w:val="00B96739"/>
    <w:rsid w:val="00BA52C9"/>
    <w:rsid w:val="00BB2ED6"/>
    <w:rsid w:val="00BB467B"/>
    <w:rsid w:val="00BB739D"/>
    <w:rsid w:val="00BC13D1"/>
    <w:rsid w:val="00BC29FE"/>
    <w:rsid w:val="00BE773A"/>
    <w:rsid w:val="00BF1BC8"/>
    <w:rsid w:val="00BF2170"/>
    <w:rsid w:val="00BF791C"/>
    <w:rsid w:val="00C11089"/>
    <w:rsid w:val="00C145B8"/>
    <w:rsid w:val="00C14DC4"/>
    <w:rsid w:val="00C15602"/>
    <w:rsid w:val="00C171CD"/>
    <w:rsid w:val="00C2196E"/>
    <w:rsid w:val="00C25CB2"/>
    <w:rsid w:val="00C262C9"/>
    <w:rsid w:val="00C2741D"/>
    <w:rsid w:val="00C30B37"/>
    <w:rsid w:val="00C358C5"/>
    <w:rsid w:val="00C43003"/>
    <w:rsid w:val="00C47453"/>
    <w:rsid w:val="00C47840"/>
    <w:rsid w:val="00C524F3"/>
    <w:rsid w:val="00C53700"/>
    <w:rsid w:val="00C54670"/>
    <w:rsid w:val="00C62DFE"/>
    <w:rsid w:val="00C658C8"/>
    <w:rsid w:val="00C709EF"/>
    <w:rsid w:val="00C744C4"/>
    <w:rsid w:val="00C817DD"/>
    <w:rsid w:val="00C819A6"/>
    <w:rsid w:val="00CA4A80"/>
    <w:rsid w:val="00CC39A4"/>
    <w:rsid w:val="00CC506B"/>
    <w:rsid w:val="00CD3661"/>
    <w:rsid w:val="00CD7DC6"/>
    <w:rsid w:val="00CE3C89"/>
    <w:rsid w:val="00CE5139"/>
    <w:rsid w:val="00CF5869"/>
    <w:rsid w:val="00D035F0"/>
    <w:rsid w:val="00D056CD"/>
    <w:rsid w:val="00D06572"/>
    <w:rsid w:val="00D0743B"/>
    <w:rsid w:val="00D14D3F"/>
    <w:rsid w:val="00D21D61"/>
    <w:rsid w:val="00D23B22"/>
    <w:rsid w:val="00D300F5"/>
    <w:rsid w:val="00D350C1"/>
    <w:rsid w:val="00D4330B"/>
    <w:rsid w:val="00D52034"/>
    <w:rsid w:val="00D559DB"/>
    <w:rsid w:val="00D56D5A"/>
    <w:rsid w:val="00D60381"/>
    <w:rsid w:val="00D60E99"/>
    <w:rsid w:val="00D70820"/>
    <w:rsid w:val="00D72AEE"/>
    <w:rsid w:val="00D75B7E"/>
    <w:rsid w:val="00D83241"/>
    <w:rsid w:val="00D922DA"/>
    <w:rsid w:val="00D93436"/>
    <w:rsid w:val="00D97FD9"/>
    <w:rsid w:val="00DA0024"/>
    <w:rsid w:val="00DA309B"/>
    <w:rsid w:val="00DA6F92"/>
    <w:rsid w:val="00DA70A4"/>
    <w:rsid w:val="00DA795F"/>
    <w:rsid w:val="00DB45A0"/>
    <w:rsid w:val="00DB68E5"/>
    <w:rsid w:val="00DB725C"/>
    <w:rsid w:val="00DC24A4"/>
    <w:rsid w:val="00DC6AB0"/>
    <w:rsid w:val="00DC6CAD"/>
    <w:rsid w:val="00DD020A"/>
    <w:rsid w:val="00DE281D"/>
    <w:rsid w:val="00DE5017"/>
    <w:rsid w:val="00DE5123"/>
    <w:rsid w:val="00DE58AB"/>
    <w:rsid w:val="00DE693B"/>
    <w:rsid w:val="00DE7EF8"/>
    <w:rsid w:val="00DF37DC"/>
    <w:rsid w:val="00DF440D"/>
    <w:rsid w:val="00DF6224"/>
    <w:rsid w:val="00DF6619"/>
    <w:rsid w:val="00DF7B54"/>
    <w:rsid w:val="00DF7E3E"/>
    <w:rsid w:val="00E024A2"/>
    <w:rsid w:val="00E06877"/>
    <w:rsid w:val="00E1178B"/>
    <w:rsid w:val="00E11BCB"/>
    <w:rsid w:val="00E13872"/>
    <w:rsid w:val="00E15BFD"/>
    <w:rsid w:val="00E17CC8"/>
    <w:rsid w:val="00E23306"/>
    <w:rsid w:val="00E241E4"/>
    <w:rsid w:val="00E37A99"/>
    <w:rsid w:val="00E42C36"/>
    <w:rsid w:val="00E44600"/>
    <w:rsid w:val="00E60334"/>
    <w:rsid w:val="00E60CA6"/>
    <w:rsid w:val="00E60DE5"/>
    <w:rsid w:val="00E61DA7"/>
    <w:rsid w:val="00E7187E"/>
    <w:rsid w:val="00E81A88"/>
    <w:rsid w:val="00E81E95"/>
    <w:rsid w:val="00E82C33"/>
    <w:rsid w:val="00E84AE9"/>
    <w:rsid w:val="00E84C3D"/>
    <w:rsid w:val="00E9545F"/>
    <w:rsid w:val="00E96B35"/>
    <w:rsid w:val="00EA0B41"/>
    <w:rsid w:val="00EA25A4"/>
    <w:rsid w:val="00EB3DCD"/>
    <w:rsid w:val="00EB4BFD"/>
    <w:rsid w:val="00EB6FD1"/>
    <w:rsid w:val="00EC0975"/>
    <w:rsid w:val="00EC0D2C"/>
    <w:rsid w:val="00EC3A69"/>
    <w:rsid w:val="00EC5F60"/>
    <w:rsid w:val="00EF03B6"/>
    <w:rsid w:val="00EF6A21"/>
    <w:rsid w:val="00EF6ECD"/>
    <w:rsid w:val="00F01092"/>
    <w:rsid w:val="00F02D2C"/>
    <w:rsid w:val="00F02F85"/>
    <w:rsid w:val="00F03024"/>
    <w:rsid w:val="00F05731"/>
    <w:rsid w:val="00F078F6"/>
    <w:rsid w:val="00F07E5D"/>
    <w:rsid w:val="00F20FC7"/>
    <w:rsid w:val="00F210AE"/>
    <w:rsid w:val="00F21437"/>
    <w:rsid w:val="00F24E0B"/>
    <w:rsid w:val="00F25766"/>
    <w:rsid w:val="00F258D6"/>
    <w:rsid w:val="00F27CAF"/>
    <w:rsid w:val="00F3073A"/>
    <w:rsid w:val="00F35A60"/>
    <w:rsid w:val="00F35DE4"/>
    <w:rsid w:val="00F36AC7"/>
    <w:rsid w:val="00F52918"/>
    <w:rsid w:val="00F64DAC"/>
    <w:rsid w:val="00F65935"/>
    <w:rsid w:val="00F72534"/>
    <w:rsid w:val="00F7625D"/>
    <w:rsid w:val="00F806F9"/>
    <w:rsid w:val="00F81265"/>
    <w:rsid w:val="00F82F9C"/>
    <w:rsid w:val="00F83B32"/>
    <w:rsid w:val="00F858D9"/>
    <w:rsid w:val="00F8597D"/>
    <w:rsid w:val="00F86FF5"/>
    <w:rsid w:val="00F91572"/>
    <w:rsid w:val="00F91598"/>
    <w:rsid w:val="00F9519E"/>
    <w:rsid w:val="00F97DDC"/>
    <w:rsid w:val="00FA0CB4"/>
    <w:rsid w:val="00FA2CC6"/>
    <w:rsid w:val="00FA5326"/>
    <w:rsid w:val="00FA73F2"/>
    <w:rsid w:val="00FB33DE"/>
    <w:rsid w:val="00FC35AF"/>
    <w:rsid w:val="00FC7E90"/>
    <w:rsid w:val="00FD0B0B"/>
    <w:rsid w:val="00FD3798"/>
    <w:rsid w:val="00FD4D26"/>
    <w:rsid w:val="00FD79E5"/>
    <w:rsid w:val="00FE0DBF"/>
    <w:rsid w:val="00FE6BAF"/>
    <w:rsid w:val="00FF0E91"/>
    <w:rsid w:val="00FF1706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полужирный"/>
    <w:aliases w:val="Не курсив"/>
    <w:basedOn w:val="a0"/>
    <w:uiPriority w:val="99"/>
    <w:rsid w:val="00B04633"/>
    <w:rPr>
      <w:b/>
      <w:bCs/>
      <w:i/>
      <w:iCs/>
      <w:sz w:val="29"/>
      <w:szCs w:val="29"/>
      <w:shd w:val="clear" w:color="auto" w:fill="FFFFFF"/>
    </w:rPr>
  </w:style>
  <w:style w:type="character" w:styleId="a3">
    <w:name w:val="Hyperlink"/>
    <w:basedOn w:val="a0"/>
    <w:uiPriority w:val="99"/>
    <w:unhideWhenUsed/>
    <w:rsid w:val="00B04633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B046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04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B0463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4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0E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F0E91"/>
    <w:pPr>
      <w:spacing w:after="120"/>
    </w:pPr>
  </w:style>
  <w:style w:type="character" w:customStyle="1" w:styleId="a9">
    <w:name w:val="Основной текст Знак"/>
    <w:basedOn w:val="a0"/>
    <w:link w:val="a8"/>
    <w:rsid w:val="00FF0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F0E91"/>
    <w:pPr>
      <w:spacing w:before="100" w:beforeAutospacing="1" w:after="100" w:afterAutospacing="1"/>
      <w:ind w:firstLine="708"/>
      <w:jc w:val="both"/>
    </w:pPr>
    <w:rPr>
      <w:rFonts w:eastAsiaTheme="minorEastAsia"/>
      <w:sz w:val="30"/>
      <w:szCs w:val="30"/>
    </w:rPr>
  </w:style>
  <w:style w:type="paragraph" w:customStyle="1" w:styleId="p19">
    <w:name w:val="p19"/>
    <w:basedOn w:val="a"/>
    <w:rsid w:val="00FF0E91"/>
    <w:pPr>
      <w:spacing w:before="100" w:beforeAutospacing="1" w:after="100" w:afterAutospacing="1"/>
      <w:ind w:firstLine="900"/>
      <w:jc w:val="both"/>
    </w:pPr>
    <w:rPr>
      <w:rFonts w:eastAsiaTheme="minorEastAsia"/>
      <w:sz w:val="30"/>
      <w:szCs w:val="30"/>
    </w:rPr>
  </w:style>
  <w:style w:type="character" w:customStyle="1" w:styleId="s71">
    <w:name w:val="s71"/>
    <w:basedOn w:val="a0"/>
    <w:rsid w:val="00FF0E91"/>
    <w:rPr>
      <w:color w:val="000000"/>
    </w:rPr>
  </w:style>
  <w:style w:type="character" w:customStyle="1" w:styleId="FontStyle20">
    <w:name w:val="Font Style20"/>
    <w:basedOn w:val="a0"/>
    <w:uiPriority w:val="99"/>
    <w:rsid w:val="00FF0E91"/>
    <w:rPr>
      <w:rFonts w:ascii="Times New Roman" w:hAnsi="Times New Roman" w:cs="Times New Roman"/>
      <w:sz w:val="28"/>
      <w:szCs w:val="28"/>
    </w:rPr>
  </w:style>
  <w:style w:type="paragraph" w:customStyle="1" w:styleId="newncpi">
    <w:name w:val="newncpi"/>
    <w:basedOn w:val="a"/>
    <w:rsid w:val="00FF0E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F0E91"/>
    <w:pPr>
      <w:spacing w:after="0" w:line="240" w:lineRule="auto"/>
    </w:pPr>
    <w:rPr>
      <w:rFonts w:ascii="Calibri" w:eastAsia="Times New Roman" w:hAnsi="Calibri" w:cs="Times New Roman"/>
      <w:lang w:val="be-BY"/>
    </w:rPr>
  </w:style>
  <w:style w:type="paragraph" w:customStyle="1" w:styleId="ConsPlusNonformat">
    <w:name w:val="ConsPlusNonformat"/>
    <w:rsid w:val="003A62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-normal">
    <w:name w:val="h-normal"/>
    <w:basedOn w:val="a0"/>
    <w:rsid w:val="003A62FB"/>
  </w:style>
  <w:style w:type="character" w:styleId="ab">
    <w:name w:val="Emphasis"/>
    <w:basedOn w:val="a0"/>
    <w:uiPriority w:val="20"/>
    <w:qFormat/>
    <w:rsid w:val="003A62FB"/>
    <w:rPr>
      <w:i/>
      <w:iCs/>
    </w:rPr>
  </w:style>
  <w:style w:type="character" w:customStyle="1" w:styleId="FontStyle24">
    <w:name w:val="Font Style24"/>
    <w:basedOn w:val="a0"/>
    <w:rsid w:val="00AB2C46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AB2C46"/>
    <w:pPr>
      <w:widowControl w:val="0"/>
      <w:autoSpaceDE w:val="0"/>
      <w:autoSpaceDN w:val="0"/>
      <w:adjustRightInd w:val="0"/>
      <w:spacing w:line="244" w:lineRule="exact"/>
      <w:ind w:firstLine="494"/>
      <w:jc w:val="both"/>
    </w:pPr>
  </w:style>
  <w:style w:type="paragraph" w:styleId="ac">
    <w:name w:val="header"/>
    <w:basedOn w:val="a"/>
    <w:link w:val="ad"/>
    <w:uiPriority w:val="99"/>
    <w:semiHidden/>
    <w:unhideWhenUsed/>
    <w:rsid w:val="00AA7F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7F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b-grodno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A.Furs</cp:lastModifiedBy>
  <cp:revision>2</cp:revision>
  <cp:lastPrinted>2019-03-04T10:53:00Z</cp:lastPrinted>
  <dcterms:created xsi:type="dcterms:W3CDTF">2019-03-04T11:56:00Z</dcterms:created>
  <dcterms:modified xsi:type="dcterms:W3CDTF">2019-03-04T11:56:00Z</dcterms:modified>
</cp:coreProperties>
</file>